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DC" w:rsidRPr="00B12D37" w:rsidRDefault="00E008DC" w:rsidP="00E008DC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E008DC" w:rsidRDefault="00E008DC" w:rsidP="00E008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DC">
        <w:rPr>
          <w:rFonts w:ascii="標楷體" w:eastAsia="標楷體" w:hAnsi="標楷體" w:hint="eastAsia"/>
          <w:b/>
          <w:sz w:val="36"/>
          <w:szCs w:val="36"/>
        </w:rPr>
        <w:t>臨床試驗結案報告表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2"/>
        <w:gridCol w:w="1281"/>
        <w:gridCol w:w="431"/>
        <w:gridCol w:w="703"/>
        <w:gridCol w:w="444"/>
        <w:gridCol w:w="573"/>
        <w:gridCol w:w="258"/>
        <w:gridCol w:w="621"/>
        <w:gridCol w:w="319"/>
        <w:gridCol w:w="531"/>
        <w:gridCol w:w="142"/>
        <w:gridCol w:w="187"/>
        <w:gridCol w:w="573"/>
        <w:gridCol w:w="91"/>
        <w:gridCol w:w="1046"/>
        <w:gridCol w:w="1731"/>
      </w:tblGrid>
      <w:tr w:rsidR="00E008DC" w:rsidRPr="004454DC" w:rsidTr="00E063AE">
        <w:trPr>
          <w:jc w:val="center"/>
        </w:trPr>
        <w:tc>
          <w:tcPr>
            <w:tcW w:w="848" w:type="dxa"/>
            <w:vAlign w:val="center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0063" w:type="dxa"/>
            <w:gridSpan w:val="16"/>
          </w:tcPr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ED6990">
        <w:trPr>
          <w:jc w:val="center"/>
        </w:trPr>
        <w:tc>
          <w:tcPr>
            <w:tcW w:w="1980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690" w:type="dxa"/>
            <w:gridSpan w:val="6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70" w:type="dxa"/>
            <w:gridSpan w:val="6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ED6990">
        <w:trPr>
          <w:jc w:val="center"/>
        </w:trPr>
        <w:tc>
          <w:tcPr>
            <w:tcW w:w="1980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3690" w:type="dxa"/>
            <w:gridSpan w:val="6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70" w:type="dxa"/>
            <w:gridSpan w:val="6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ED6990">
        <w:trPr>
          <w:jc w:val="center"/>
        </w:trPr>
        <w:tc>
          <w:tcPr>
            <w:tcW w:w="1980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3690" w:type="dxa"/>
            <w:gridSpan w:val="6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70" w:type="dxa"/>
            <w:gridSpan w:val="6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ED6990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其他研究人員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70" w:type="dxa"/>
            <w:gridSpan w:val="6"/>
            <w:tcBorders>
              <w:left w:val="nil"/>
              <w:bottom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ED6990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試驗中心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08DC" w:rsidRPr="004454DC" w:rsidRDefault="00E008DC" w:rsidP="00E063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 總院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8DC" w:rsidRPr="004454DC" w:rsidRDefault="00E008DC" w:rsidP="00E063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 汐止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8DC" w:rsidRPr="004454DC" w:rsidRDefault="00E008DC" w:rsidP="00E063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□新竹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3AE" w:rsidRPr="004454DC" w:rsidRDefault="00E008DC" w:rsidP="00E063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□內湖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08DC" w:rsidRPr="004454DC" w:rsidRDefault="00E008DC" w:rsidP="00E063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/>
                <w:sz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□其他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073411" w:rsidRPr="004454DC" w:rsidTr="00ED6990">
        <w:trPr>
          <w:trHeight w:val="69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贊助單位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□無(個人計畫)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□本院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□北醫/輔大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□政府/學會/教育機構</w:t>
            </w:r>
            <w:r>
              <w:rPr>
                <w:rFonts w:ascii="標楷體" w:eastAsia="標楷體" w:hint="eastAsia"/>
                <w:sz w:val="28"/>
                <w:szCs w:val="28"/>
              </w:rPr>
              <w:t>/科技部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□廠商_________________________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vMerge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073411" w:rsidRPr="004454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022" w:type="dxa"/>
            <w:gridSpan w:val="9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77" w:type="dxa"/>
            <w:gridSpan w:val="2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411" w:rsidRPr="004454DC" w:rsidTr="00ED6990">
        <w:trPr>
          <w:trHeight w:val="613"/>
          <w:jc w:val="center"/>
        </w:trPr>
        <w:tc>
          <w:tcPr>
            <w:tcW w:w="1980" w:type="dxa"/>
            <w:gridSpan w:val="2"/>
            <w:vMerge w:val="restart"/>
          </w:tcPr>
          <w:p w:rsidR="00073411" w:rsidRPr="004454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結案狀況</w:t>
            </w:r>
          </w:p>
        </w:tc>
        <w:tc>
          <w:tcPr>
            <w:tcW w:w="8931" w:type="dxa"/>
            <w:gridSpan w:val="15"/>
            <w:tcBorders>
              <w:bottom w:val="nil"/>
            </w:tcBorders>
          </w:tcPr>
          <w:p w:rsidR="00073411" w:rsidRDefault="006C66A3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3411" w:rsidRPr="00E008DC">
              <w:rPr>
                <w:rFonts w:ascii="標楷體" w:eastAsia="標楷體" w:hAnsi="標楷體" w:hint="eastAsia"/>
                <w:sz w:val="28"/>
                <w:szCs w:val="28"/>
              </w:rPr>
              <w:t>本院已結束收案，所有受試者皆完成試驗。</w:t>
            </w:r>
          </w:p>
          <w:p w:rsidR="006C66A3" w:rsidRPr="006C66A3" w:rsidRDefault="006C66A3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□本案</w:t>
            </w: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已結束收案，</w:t>
            </w:r>
            <w:r w:rsidR="00C27215" w:rsidRPr="00C27215">
              <w:rPr>
                <w:rFonts w:ascii="標楷體" w:eastAsia="標楷體" w:hAnsi="標楷體" w:hint="eastAsia"/>
                <w:sz w:val="28"/>
                <w:szCs w:val="28"/>
              </w:rPr>
              <w:t>沒有增加新受試者，且沒有新的危險性</w:t>
            </w:r>
            <w:r w:rsidR="00C272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73411" w:rsidRPr="004454DC" w:rsidTr="00ED6990">
        <w:trPr>
          <w:trHeight w:val="960"/>
          <w:jc w:val="center"/>
        </w:trPr>
        <w:tc>
          <w:tcPr>
            <w:tcW w:w="1980" w:type="dxa"/>
            <w:gridSpan w:val="2"/>
            <w:vMerge/>
          </w:tcPr>
          <w:p w:rsidR="00073411" w:rsidRPr="00E008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1" w:type="dxa"/>
            <w:gridSpan w:val="15"/>
            <w:tcBorders>
              <w:top w:val="nil"/>
            </w:tcBorders>
          </w:tcPr>
          <w:p w:rsidR="00073411" w:rsidRPr="00E008DC" w:rsidRDefault="00073411" w:rsidP="00073411">
            <w:pPr>
              <w:spacing w:line="480" w:lineRule="exact"/>
              <w:ind w:left="328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□本院已結束收案，所有受試者皆完成試驗；但本研究係多中心試驗、報告須待所有中心資料整合後撰寫，擬先行申請關閉本試驗中心。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</w:tcPr>
          <w:p w:rsidR="00073411" w:rsidRPr="00E008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Pr="00E008DC"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8931" w:type="dxa"/>
            <w:gridSpan w:val="15"/>
          </w:tcPr>
          <w:p w:rsidR="00073411" w:rsidRPr="00E008DC" w:rsidRDefault="00073411" w:rsidP="000734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/>
                <w:sz w:val="28"/>
                <w:szCs w:val="28"/>
              </w:rPr>
              <w:t>____年_____月______日開始，已於_____年_____月______日結束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</w:tcPr>
          <w:p w:rsidR="00073411" w:rsidRPr="00E008DC" w:rsidRDefault="00073411" w:rsidP="000734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IRB核准日期</w:t>
            </w:r>
          </w:p>
        </w:tc>
        <w:tc>
          <w:tcPr>
            <w:tcW w:w="8931" w:type="dxa"/>
            <w:gridSpan w:val="15"/>
          </w:tcPr>
          <w:p w:rsidR="00073411" w:rsidRPr="00AE2850" w:rsidRDefault="00073411" w:rsidP="00073411">
            <w:pPr>
              <w:spacing w:line="480" w:lineRule="exact"/>
              <w:rPr>
                <w:rFonts w:eastAsia="標楷體"/>
                <w:color w:val="000000"/>
                <w:sz w:val="22"/>
              </w:rPr>
            </w:pPr>
            <w:r w:rsidRPr="00E008DC">
              <w:rPr>
                <w:rFonts w:ascii="標楷體" w:eastAsia="標楷體" w:hAnsi="標楷體"/>
                <w:sz w:val="28"/>
                <w:szCs w:val="28"/>
              </w:rPr>
              <w:t>____年_____月______日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73411" w:rsidRPr="00E008DC" w:rsidRDefault="00073411" w:rsidP="000734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修正案狀況</w:t>
            </w:r>
          </w:p>
        </w:tc>
        <w:tc>
          <w:tcPr>
            <w:tcW w:w="4630" w:type="dxa"/>
            <w:gridSpan w:val="8"/>
            <w:tcBorders>
              <w:right w:val="nil"/>
            </w:tcBorders>
          </w:tcPr>
          <w:p w:rsidR="00073411" w:rsidRPr="00E008DC" w:rsidRDefault="00073411" w:rsidP="0007341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 xml:space="preserve">□ 未提出修正案　　　</w:t>
            </w:r>
          </w:p>
        </w:tc>
        <w:tc>
          <w:tcPr>
            <w:tcW w:w="4301" w:type="dxa"/>
            <w:gridSpan w:val="7"/>
            <w:tcBorders>
              <w:left w:val="nil"/>
            </w:tcBorders>
          </w:tcPr>
          <w:p w:rsidR="00073411" w:rsidRPr="00E008DC" w:rsidRDefault="00073411" w:rsidP="0007341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 曾提出修正案，共　　次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tcBorders>
              <w:righ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第一次修正案</w:t>
            </w:r>
          </w:p>
        </w:tc>
        <w:tc>
          <w:tcPr>
            <w:tcW w:w="8931" w:type="dxa"/>
            <w:gridSpan w:val="15"/>
            <w:tcBorders>
              <w:lef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於    年    月    日由（□ 本院　　□ 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第二次修正案</w:t>
            </w:r>
          </w:p>
        </w:tc>
        <w:tc>
          <w:tcPr>
            <w:tcW w:w="8931" w:type="dxa"/>
            <w:gridSpan w:val="15"/>
            <w:tcBorders>
              <w:lef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 xml:space="preserve">於    年    月    日由（□ 本院　　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073411" w:rsidRPr="004454DC" w:rsidTr="00ED6990">
        <w:trPr>
          <w:jc w:val="center"/>
        </w:trPr>
        <w:tc>
          <w:tcPr>
            <w:tcW w:w="1980" w:type="dxa"/>
            <w:gridSpan w:val="2"/>
            <w:tcBorders>
              <w:righ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請自行增列</w:t>
            </w:r>
          </w:p>
        </w:tc>
        <w:tc>
          <w:tcPr>
            <w:tcW w:w="8931" w:type="dxa"/>
            <w:gridSpan w:val="15"/>
            <w:tcBorders>
              <w:left w:val="nil"/>
            </w:tcBorders>
          </w:tcPr>
          <w:p w:rsidR="00073411" w:rsidRPr="000029CB" w:rsidRDefault="00073411" w:rsidP="00073411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29CB" w:rsidRDefault="000029CB">
      <w:r>
        <w:br w:type="page"/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3827"/>
        <w:gridCol w:w="3432"/>
      </w:tblGrid>
      <w:tr w:rsidR="00E008DC" w:rsidRPr="004454DC" w:rsidTr="00E02EB0">
        <w:trPr>
          <w:trHeight w:val="360"/>
          <w:jc w:val="center"/>
        </w:trPr>
        <w:tc>
          <w:tcPr>
            <w:tcW w:w="3315" w:type="dxa"/>
            <w:vMerge w:val="restart"/>
          </w:tcPr>
          <w:p w:rsidR="00E008DC" w:rsidRPr="000029CB" w:rsidRDefault="00E008DC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收錄個案描述說明</w:t>
            </w:r>
          </w:p>
        </w:tc>
        <w:tc>
          <w:tcPr>
            <w:tcW w:w="3827" w:type="dxa"/>
          </w:tcPr>
          <w:p w:rsidR="00E02EB0" w:rsidRDefault="00E008DC" w:rsidP="00E02EB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篩選總數：</w:t>
            </w:r>
          </w:p>
          <w:p w:rsidR="00E008DC" w:rsidRPr="00E008DC" w:rsidRDefault="00E008DC" w:rsidP="00E02EB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t>共    人</w:t>
            </w:r>
          </w:p>
        </w:tc>
        <w:tc>
          <w:tcPr>
            <w:tcW w:w="3432" w:type="dxa"/>
          </w:tcPr>
          <w:p w:rsidR="00E02EB0" w:rsidRDefault="00E008DC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完成總數：</w:t>
            </w:r>
          </w:p>
          <w:p w:rsidR="00E008DC" w:rsidRPr="00E008DC" w:rsidRDefault="00E008DC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t>共     人</w:t>
            </w:r>
          </w:p>
        </w:tc>
      </w:tr>
      <w:tr w:rsidR="00E008DC" w:rsidRPr="004454DC" w:rsidTr="00E02EB0">
        <w:trPr>
          <w:trHeight w:val="360"/>
          <w:jc w:val="center"/>
        </w:trPr>
        <w:tc>
          <w:tcPr>
            <w:tcW w:w="3315" w:type="dxa"/>
            <w:vMerge/>
          </w:tcPr>
          <w:p w:rsidR="00E008DC" w:rsidRPr="000029CB" w:rsidRDefault="00E008DC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08DC" w:rsidRPr="000029CB" w:rsidRDefault="00E008DC" w:rsidP="00E02EB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收案總數：共    人</w:t>
            </w:r>
          </w:p>
        </w:tc>
        <w:tc>
          <w:tcPr>
            <w:tcW w:w="3432" w:type="dxa"/>
          </w:tcPr>
          <w:p w:rsidR="00E008DC" w:rsidRPr="000029CB" w:rsidRDefault="000029CB" w:rsidP="00E02EB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t>性別比（</w:t>
            </w:r>
            <w:r w:rsidRPr="00E02EB0">
              <w:rPr>
                <w:rFonts w:ascii="Times New Roman" w:eastAsia="標楷體" w:hAnsi="Times New Roman"/>
                <w:sz w:val="28"/>
                <w:szCs w:val="28"/>
              </w:rPr>
              <w:t>M/F</w:t>
            </w:r>
            <w:r w:rsidRPr="00E02EB0">
              <w:rPr>
                <w:rFonts w:ascii="Times New Roman" w:eastAsia="標楷體" w:hAnsi="Times New Roman"/>
                <w:sz w:val="28"/>
                <w:szCs w:val="28"/>
              </w:rPr>
              <w:t>）：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0527D" w:rsidRPr="004454DC" w:rsidTr="00B31638">
        <w:trPr>
          <w:trHeight w:val="360"/>
          <w:jc w:val="center"/>
        </w:trPr>
        <w:tc>
          <w:tcPr>
            <w:tcW w:w="3315" w:type="dxa"/>
          </w:tcPr>
          <w:p w:rsidR="0040527D" w:rsidRPr="000029CB" w:rsidRDefault="0040527D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試驗藥品／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醫療器材</w:t>
            </w:r>
            <w:r w:rsidR="00B0414A">
              <w:rPr>
                <w:rFonts w:ascii="標楷體" w:eastAsia="標楷體" w:hAnsi="標楷體" w:hint="eastAsia"/>
                <w:sz w:val="28"/>
                <w:szCs w:val="28"/>
              </w:rPr>
              <w:t>學名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商品名及規格：</w:t>
            </w:r>
          </w:p>
        </w:tc>
        <w:tc>
          <w:tcPr>
            <w:tcW w:w="7259" w:type="dxa"/>
            <w:gridSpan w:val="2"/>
          </w:tcPr>
          <w:p w:rsidR="0040527D" w:rsidRPr="000029CB" w:rsidRDefault="0040527D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27D" w:rsidRPr="004454DC" w:rsidTr="00B0414A">
        <w:trPr>
          <w:trHeight w:val="695"/>
          <w:jc w:val="center"/>
        </w:trPr>
        <w:tc>
          <w:tcPr>
            <w:tcW w:w="3315" w:type="dxa"/>
          </w:tcPr>
          <w:p w:rsidR="0040527D" w:rsidRPr="000029CB" w:rsidRDefault="0040527D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研究目的簡述：</w:t>
            </w:r>
          </w:p>
        </w:tc>
        <w:tc>
          <w:tcPr>
            <w:tcW w:w="7259" w:type="dxa"/>
            <w:gridSpan w:val="2"/>
          </w:tcPr>
          <w:p w:rsidR="0040527D" w:rsidRPr="000029CB" w:rsidRDefault="0040527D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27D" w:rsidRPr="004454DC" w:rsidTr="00B0414A">
        <w:trPr>
          <w:trHeight w:val="759"/>
          <w:jc w:val="center"/>
        </w:trPr>
        <w:tc>
          <w:tcPr>
            <w:tcW w:w="3315" w:type="dxa"/>
          </w:tcPr>
          <w:p w:rsidR="0040527D" w:rsidRPr="000029CB" w:rsidRDefault="0040527D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研究結果簡述：</w:t>
            </w:r>
          </w:p>
        </w:tc>
        <w:tc>
          <w:tcPr>
            <w:tcW w:w="7259" w:type="dxa"/>
            <w:gridSpan w:val="2"/>
          </w:tcPr>
          <w:p w:rsidR="0040527D" w:rsidRPr="000029CB" w:rsidRDefault="0040527D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14A" w:rsidRPr="004454DC" w:rsidTr="00B0414A">
        <w:trPr>
          <w:trHeight w:val="759"/>
          <w:jc w:val="center"/>
        </w:trPr>
        <w:tc>
          <w:tcPr>
            <w:tcW w:w="3315" w:type="dxa"/>
          </w:tcPr>
          <w:p w:rsidR="00B0414A" w:rsidRDefault="00B0414A" w:rsidP="00B041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研究文件後續儲存</w:t>
            </w:r>
          </w:p>
          <w:p w:rsidR="00B0414A" w:rsidRPr="000029CB" w:rsidRDefault="00B0414A" w:rsidP="00B041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4289D">
              <w:rPr>
                <w:rFonts w:ascii="Times New Roman" w:eastAsia="標楷體" w:hAnsi="Times New Roman"/>
                <w:sz w:val="22"/>
                <w:szCs w:val="28"/>
              </w:rPr>
              <w:t>1~5</w:t>
            </w:r>
            <w:r w:rsidRPr="0054289D">
              <w:rPr>
                <w:rFonts w:ascii="Times New Roman" w:eastAsia="標楷體" w:hAnsi="Times New Roman"/>
                <w:sz w:val="22"/>
                <w:szCs w:val="28"/>
              </w:rPr>
              <w:t>項都要填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59" w:type="dxa"/>
            <w:gridSpan w:val="2"/>
          </w:tcPr>
          <w:p w:rsidR="00B0414A" w:rsidRDefault="00B0414A" w:rsidP="00B0414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資料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的保存方式</w:t>
            </w:r>
          </w:p>
          <w:p w:rsidR="00B0414A" w:rsidRPr="00BE4568" w:rsidRDefault="00B0414A" w:rsidP="00B041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0414A" w:rsidRDefault="00B0414A" w:rsidP="00B0414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有接到受試者不適的申訴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處理方式。</w:t>
            </w:r>
          </w:p>
          <w:p w:rsidR="00B0414A" w:rsidRPr="00BE4568" w:rsidRDefault="00B0414A" w:rsidP="00B041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0414A" w:rsidRDefault="00B0414A" w:rsidP="00B0414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其他因參與研究申訴電話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之追蹤處理</w:t>
            </w:r>
          </w:p>
          <w:p w:rsidR="00B0414A" w:rsidRPr="00BE4568" w:rsidRDefault="00B0414A" w:rsidP="00B041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0414A" w:rsidRPr="00F950B2" w:rsidRDefault="00B0414A" w:rsidP="00B0414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試驗結束後受試者的後續照護方式</w:t>
            </w:r>
            <w:r w:rsidRPr="00F950B2">
              <w:rPr>
                <w:rFonts w:ascii="標楷體" w:eastAsia="標楷體" w:hAnsi="標楷體" w:hint="eastAsia"/>
                <w:sz w:val="26"/>
                <w:szCs w:val="26"/>
              </w:rPr>
              <w:t>（需與初審文件一致）</w:t>
            </w:r>
          </w:p>
          <w:p w:rsidR="00B0414A" w:rsidRPr="00BE4568" w:rsidRDefault="00B0414A" w:rsidP="00B041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0414A" w:rsidRDefault="00B0414A" w:rsidP="00B041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 w:rsidRPr="00BE4568">
              <w:rPr>
                <w:rFonts w:ascii="標楷體" w:eastAsia="標楷體" w:hAnsi="標楷體" w:hint="eastAsia"/>
                <w:sz w:val="28"/>
                <w:szCs w:val="28"/>
              </w:rPr>
              <w:t>發生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SAE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事件時，處理及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追蹤方式：</w:t>
            </w:r>
          </w:p>
          <w:p w:rsidR="00B0414A" w:rsidRPr="000029CB" w:rsidRDefault="00B0414A" w:rsidP="00B041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0029CB" w:rsidRPr="004454DC" w:rsidTr="0040527D">
        <w:trPr>
          <w:jc w:val="center"/>
        </w:trPr>
        <w:tc>
          <w:tcPr>
            <w:tcW w:w="3315" w:type="dxa"/>
            <w:vAlign w:val="center"/>
          </w:tcPr>
          <w:p w:rsidR="000029CB" w:rsidRPr="000029CB" w:rsidRDefault="00F950B2" w:rsidP="00AC2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檢體</w:t>
            </w:r>
            <w:r w:rsidR="000029CB" w:rsidRPr="000029CB">
              <w:rPr>
                <w:rFonts w:ascii="標楷體" w:eastAsia="標楷體" w:hAnsi="標楷體" w:hint="eastAsia"/>
                <w:sz w:val="28"/>
                <w:szCs w:val="28"/>
              </w:rPr>
              <w:t>保密方式</w:t>
            </w:r>
          </w:p>
        </w:tc>
        <w:tc>
          <w:tcPr>
            <w:tcW w:w="7259" w:type="dxa"/>
            <w:gridSpan w:val="2"/>
          </w:tcPr>
          <w:p w:rsidR="00F15B29" w:rsidRDefault="00F15B29" w:rsidP="00F15B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以編號識別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英文縮寫名識別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F15B29" w:rsidRDefault="00F15B29" w:rsidP="00F15B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所有資料上鎖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15B29" w:rsidRDefault="00F15B29" w:rsidP="00F15B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 xml:space="preserve"> 結束後銷毀</w:t>
            </w:r>
          </w:p>
          <w:p w:rsidR="00F15B29" w:rsidRDefault="00F15B29" w:rsidP="00F15B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 xml:space="preserve"> 結束後繼續保存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15B29" w:rsidRDefault="00F15B29" w:rsidP="00F15B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採集檢體衍生物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檢體衍生物結束後繼續保存地點(請說明)：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檢體衍生物結束後繼續保管人員(請說明)：</w:t>
            </w:r>
          </w:p>
          <w:p w:rsidR="00F15B29" w:rsidRDefault="00F15B29" w:rsidP="00F15B29">
            <w:pPr>
              <w:spacing w:line="480" w:lineRule="exac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檢體衍生物結束後繼續保管方式(請說明)：</w:t>
            </w:r>
          </w:p>
          <w:p w:rsidR="00F950B2" w:rsidRPr="000029CB" w:rsidRDefault="00F15B29" w:rsidP="00F950B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_____________________________________</w:t>
            </w:r>
          </w:p>
        </w:tc>
      </w:tr>
      <w:tr w:rsidR="00F950B2" w:rsidRPr="004454DC" w:rsidTr="0040527D">
        <w:trPr>
          <w:jc w:val="center"/>
        </w:trPr>
        <w:tc>
          <w:tcPr>
            <w:tcW w:w="3315" w:type="dxa"/>
            <w:vAlign w:val="center"/>
          </w:tcPr>
          <w:p w:rsidR="00F950B2" w:rsidRDefault="00F950B2" w:rsidP="00F950B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F8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資訊保密種類</w:t>
            </w:r>
          </w:p>
          <w:p w:rsidR="00F950B2" w:rsidRPr="00F950B2" w:rsidRDefault="00F950B2" w:rsidP="00F950B2">
            <w:pPr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資料保密方式：</w:t>
            </w:r>
          </w:p>
          <w:p w:rsidR="00F950B2" w:rsidRPr="00F950B2" w:rsidRDefault="00F950B2" w:rsidP="00F950B2">
            <w:pPr>
              <w:spacing w:line="48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紙本、電腦資訊</w:t>
            </w:r>
          </w:p>
          <w:p w:rsidR="00F950B2" w:rsidRPr="00F950B2" w:rsidRDefault="00F950B2" w:rsidP="00F950B2">
            <w:pPr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生物資訊：</w:t>
            </w:r>
          </w:p>
          <w:p w:rsidR="00F950B2" w:rsidRPr="00F950B2" w:rsidRDefault="00F950B2" w:rsidP="00F950B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例如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(EKG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>HR…)</w:t>
            </w:r>
          </w:p>
          <w:p w:rsidR="00F950B2" w:rsidRPr="000029CB" w:rsidRDefault="00F950B2" w:rsidP="00F950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0B2">
              <w:rPr>
                <w:rFonts w:ascii="Times New Roman" w:eastAsia="標楷體" w:hAnsi="Times New Roman"/>
                <w:b/>
                <w:sz w:val="28"/>
                <w:szCs w:val="28"/>
              </w:rPr>
              <w:t>請說明，</w:t>
            </w:r>
            <w:r w:rsidRPr="00F950B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59" w:type="dxa"/>
            <w:gridSpan w:val="2"/>
          </w:tcPr>
          <w:p w:rsidR="00F950B2" w:rsidRDefault="00F950B2" w:rsidP="00F950B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資料保密</w:t>
            </w:r>
            <w:r w:rsidRPr="00F950B2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類：</w:t>
            </w:r>
          </w:p>
          <w:p w:rsidR="00F950B2" w:rsidRDefault="00F950B2" w:rsidP="00F950B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電腦資訊</w:t>
            </w: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生物資訊：請說明</w:t>
            </w:r>
          </w:p>
          <w:p w:rsidR="00F950B2" w:rsidRDefault="00F950B2" w:rsidP="00F950B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資料保密方式：</w:t>
            </w:r>
          </w:p>
          <w:p w:rsidR="00F950B2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 xml:space="preserve">以編號識別 </w:t>
            </w:r>
          </w:p>
          <w:p w:rsidR="00F950B2" w:rsidRPr="00252B4F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英文縮寫名識別</w:t>
            </w:r>
          </w:p>
          <w:p w:rsidR="00F950B2" w:rsidRPr="00252B4F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所有資料上鎖：</w:t>
            </w:r>
          </w:p>
          <w:p w:rsidR="00F950B2" w:rsidRPr="00252B4F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950B2" w:rsidRPr="00252B4F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950B2" w:rsidRPr="00252B4F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結束後繼續保存：</w:t>
            </w:r>
          </w:p>
          <w:p w:rsidR="00F950B2" w:rsidRPr="00252B4F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950B2" w:rsidRPr="00252B4F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950B2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252B4F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F950B2" w:rsidRPr="00FD34C0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院外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繼續保存：</w:t>
            </w:r>
          </w:p>
          <w:p w:rsidR="00F950B2" w:rsidRPr="00FD34C0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950B2" w:rsidRPr="00FD34C0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950B2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F950B2" w:rsidRDefault="00F950B2" w:rsidP="00F950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計畫主持人離職或更換配套措施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950B2" w:rsidRPr="00FD34C0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F950B2" w:rsidRPr="00FD34C0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F950B2" w:rsidRDefault="00F950B2" w:rsidP="00F950B2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 w:rsidRPr="00252B4F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F950B2" w:rsidRPr="000029CB" w:rsidRDefault="00F950B2" w:rsidP="00F950B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_____________________________________</w:t>
            </w:r>
          </w:p>
        </w:tc>
      </w:tr>
      <w:tr w:rsidR="0089607F" w:rsidRPr="004454DC" w:rsidTr="0040527D">
        <w:trPr>
          <w:trHeight w:val="1005"/>
          <w:jc w:val="center"/>
        </w:trPr>
        <w:tc>
          <w:tcPr>
            <w:tcW w:w="3315" w:type="dxa"/>
            <w:vMerge w:val="restart"/>
          </w:tcPr>
          <w:p w:rsidR="0089607F" w:rsidRPr="000029CB" w:rsidRDefault="0089607F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0330">
              <w:rPr>
                <w:rFonts w:ascii="標楷體" w:eastAsia="標楷體" w:hAnsi="標楷體" w:hint="eastAsia"/>
                <w:sz w:val="28"/>
                <w:szCs w:val="28"/>
              </w:rPr>
              <w:t>不良事件結果分析</w:t>
            </w:r>
          </w:p>
        </w:tc>
        <w:tc>
          <w:tcPr>
            <w:tcW w:w="7259" w:type="dxa"/>
            <w:gridSpan w:val="2"/>
          </w:tcPr>
          <w:p w:rsidR="0089607F" w:rsidRDefault="0089607F" w:rsidP="008960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607F">
              <w:rPr>
                <w:rFonts w:ascii="標楷體" w:eastAsia="標楷體" w:hAnsi="標楷體" w:hint="eastAsia"/>
                <w:sz w:val="28"/>
                <w:szCs w:val="28"/>
              </w:rPr>
              <w:t>本院發生嚴重不良事件</w:t>
            </w:r>
            <w:r w:rsidRPr="0040527D">
              <w:rPr>
                <w:rFonts w:ascii="Times New Roman" w:eastAsia="標楷體" w:hAnsi="Times New Roman"/>
                <w:sz w:val="28"/>
                <w:szCs w:val="28"/>
              </w:rPr>
              <w:t>（藥物試驗之</w:t>
            </w:r>
            <w:r w:rsidRPr="0040527D">
              <w:rPr>
                <w:rFonts w:ascii="Times New Roman" w:eastAsia="標楷體" w:hAnsi="Times New Roman"/>
                <w:sz w:val="28"/>
                <w:szCs w:val="28"/>
              </w:rPr>
              <w:t>SUSAR</w:t>
            </w:r>
            <w:r w:rsidRPr="0040527D">
              <w:rPr>
                <w:rFonts w:ascii="Times New Roman" w:eastAsia="標楷體" w:hAnsi="Times New Roman"/>
                <w:sz w:val="28"/>
                <w:szCs w:val="28"/>
              </w:rPr>
              <w:t>）：</w:t>
            </w:r>
            <w:r w:rsidRPr="0089607F">
              <w:rPr>
                <w:rFonts w:ascii="標楷體" w:eastAsia="標楷體" w:hAnsi="標楷體" w:hint="eastAsia"/>
                <w:sz w:val="28"/>
                <w:szCs w:val="28"/>
              </w:rPr>
              <w:t>共     件；</w:t>
            </w:r>
          </w:p>
          <w:p w:rsidR="0089607F" w:rsidRPr="0089607F" w:rsidRDefault="0089607F" w:rsidP="0089607F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07F">
              <w:rPr>
                <w:rFonts w:ascii="標楷體" w:eastAsia="標楷體" w:hAnsi="標楷體" w:hint="eastAsia"/>
                <w:b/>
                <w:szCs w:val="28"/>
              </w:rPr>
              <w:t>請表列或個案簡述，加以分析；若無則免填。</w:t>
            </w:r>
          </w:p>
        </w:tc>
      </w:tr>
      <w:tr w:rsidR="0089607F" w:rsidRPr="004454DC" w:rsidTr="0040527D">
        <w:trPr>
          <w:trHeight w:val="572"/>
          <w:jc w:val="center"/>
        </w:trPr>
        <w:tc>
          <w:tcPr>
            <w:tcW w:w="3315" w:type="dxa"/>
            <w:vMerge/>
          </w:tcPr>
          <w:p w:rsidR="0089607F" w:rsidRPr="006B0330" w:rsidRDefault="0089607F" w:rsidP="00AC2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9607F" w:rsidRPr="0089607F" w:rsidRDefault="0089607F" w:rsidP="008960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330">
              <w:rPr>
                <w:rFonts w:ascii="標楷體" w:eastAsia="標楷體" w:hAnsi="標楷體" w:hint="eastAsia"/>
                <w:sz w:val="28"/>
                <w:szCs w:val="28"/>
              </w:rPr>
              <w:t>以上本院受試者之後續追蹤及最新現況︰</w:t>
            </w:r>
          </w:p>
        </w:tc>
      </w:tr>
      <w:tr w:rsidR="00AD0742" w:rsidRPr="004454DC" w:rsidTr="00B0414A">
        <w:trPr>
          <w:trHeight w:val="848"/>
          <w:jc w:val="center"/>
        </w:trPr>
        <w:tc>
          <w:tcPr>
            <w:tcW w:w="3315" w:type="dxa"/>
          </w:tcPr>
          <w:p w:rsidR="00AD0742" w:rsidRDefault="00AD0742" w:rsidP="00B11503">
            <w:pPr>
              <w:spacing w:line="480" w:lineRule="exact"/>
              <w:rPr>
                <w:rFonts w:eastAsia="標楷體"/>
                <w:sz w:val="28"/>
              </w:rPr>
            </w:pPr>
            <w:r w:rsidRPr="00C3099D">
              <w:rPr>
                <w:rFonts w:eastAsia="標楷體" w:hint="eastAsia"/>
                <w:sz w:val="28"/>
              </w:rPr>
              <w:t>檢體保存及銷毀</w:t>
            </w:r>
          </w:p>
          <w:p w:rsidR="00E87420" w:rsidRDefault="00E87420" w:rsidP="00E8742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FF"/>
              </w:rPr>
              <w:t>【</w:t>
            </w:r>
            <w:r w:rsidRPr="00E87420">
              <w:rPr>
                <w:rFonts w:eastAsia="標楷體"/>
                <w:bCs/>
                <w:color w:val="0000FF"/>
              </w:rPr>
              <w:t>有採集檢體的研究或臨床試驗，在繳交期中報告或結案報告時，請檢附檢體保存</w:t>
            </w:r>
            <w:r w:rsidRPr="00E87420">
              <w:rPr>
                <w:rFonts w:eastAsia="標楷體"/>
                <w:bCs/>
                <w:color w:val="0000FF"/>
              </w:rPr>
              <w:t>/</w:t>
            </w:r>
            <w:r w:rsidRPr="00E87420">
              <w:rPr>
                <w:rFonts w:eastAsia="標楷體"/>
                <w:bCs/>
                <w:color w:val="0000FF"/>
              </w:rPr>
              <w:t>銷毀狀況的照片，以玆佐證</w:t>
            </w:r>
            <w:r>
              <w:rPr>
                <w:rFonts w:eastAsia="標楷體" w:hint="eastAsia"/>
                <w:bCs/>
                <w:color w:val="0000FF"/>
              </w:rPr>
              <w:t>】</w:t>
            </w:r>
          </w:p>
          <w:p w:rsidR="00E87420" w:rsidRDefault="00E87420" w:rsidP="00E8742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5C5667" w:rsidRDefault="005C5667" w:rsidP="005C5667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檢體種類：</w:t>
            </w:r>
          </w:p>
          <w:p w:rsidR="005C5667" w:rsidRDefault="005C5667" w:rsidP="005C5667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12696D">
              <w:rPr>
                <w:rFonts w:eastAsia="標楷體" w:hint="eastAsia"/>
                <w:sz w:val="28"/>
              </w:rPr>
              <w:t>檢體保存方式：</w:t>
            </w:r>
            <w:r w:rsidRPr="0012696D">
              <w:rPr>
                <w:rFonts w:eastAsia="標楷體" w:hint="eastAsia"/>
                <w:sz w:val="28"/>
              </w:rPr>
              <w:t>(</w:t>
            </w:r>
            <w:r w:rsidRPr="0012696D">
              <w:rPr>
                <w:rFonts w:eastAsia="標楷體" w:hint="eastAsia"/>
                <w:sz w:val="28"/>
              </w:rPr>
              <w:t>請說明</w:t>
            </w:r>
            <w:r w:rsidRPr="0012696D">
              <w:rPr>
                <w:rFonts w:eastAsia="標楷體" w:hint="eastAsia"/>
                <w:sz w:val="28"/>
              </w:rPr>
              <w:t>)</w:t>
            </w:r>
          </w:p>
          <w:p w:rsidR="005C5667" w:rsidRPr="00AD0742" w:rsidRDefault="005C5667" w:rsidP="00F950B2">
            <w:pPr>
              <w:tabs>
                <w:tab w:val="num" w:pos="765"/>
              </w:tabs>
              <w:spacing w:line="0" w:lineRule="atLeast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□國內機構：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請說明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5C5667" w:rsidRPr="00AD0742" w:rsidRDefault="005C5667" w:rsidP="00F950B2">
            <w:pPr>
              <w:tabs>
                <w:tab w:val="num" w:pos="765"/>
              </w:tabs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聯絡地址：</w:t>
            </w:r>
            <w:r w:rsidRPr="00AD0742">
              <w:rPr>
                <w:rFonts w:eastAsia="標楷體" w:hint="eastAsia"/>
                <w:sz w:val="28"/>
              </w:rPr>
              <w:t>________________________________</w:t>
            </w:r>
          </w:p>
          <w:p w:rsidR="005C5667" w:rsidRDefault="005C5667" w:rsidP="00F950B2">
            <w:pPr>
              <w:tabs>
                <w:tab w:val="num" w:pos="765"/>
              </w:tabs>
              <w:spacing w:line="0" w:lineRule="atLeast"/>
              <w:ind w:firstLineChars="150" w:firstLine="42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_________________________________</w:t>
            </w:r>
          </w:p>
          <w:p w:rsidR="005C5667" w:rsidRPr="00AD0742" w:rsidRDefault="005C5667" w:rsidP="00F950B2">
            <w:pPr>
              <w:tabs>
                <w:tab w:val="num" w:pos="765"/>
              </w:tabs>
              <w:spacing w:line="0" w:lineRule="atLeast"/>
              <w:ind w:left="420" w:hangingChars="150" w:hanging="42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□國外機構：國別：</w:t>
            </w:r>
            <w:r w:rsidRPr="00AD0742">
              <w:rPr>
                <w:rFonts w:eastAsia="標楷體" w:hint="eastAsia"/>
                <w:sz w:val="28"/>
              </w:rPr>
              <w:t xml:space="preserve">                  </w:t>
            </w:r>
            <w:r w:rsidRPr="00AD0742">
              <w:rPr>
                <w:rFonts w:eastAsia="標楷體" w:hint="eastAsia"/>
                <w:sz w:val="28"/>
              </w:rPr>
              <w:t>城市：</w:t>
            </w:r>
            <w:r w:rsidRPr="00AD0742">
              <w:rPr>
                <w:rFonts w:eastAsia="標楷體" w:hint="eastAsia"/>
                <w:sz w:val="28"/>
              </w:rPr>
              <w:t xml:space="preserve">                      </w:t>
            </w:r>
            <w:r>
              <w:rPr>
                <w:rFonts w:eastAsia="標楷體"/>
                <w:sz w:val="28"/>
              </w:rPr>
              <w:br/>
            </w:r>
            <w:r w:rsidRPr="00AD0742">
              <w:rPr>
                <w:rFonts w:eastAsia="標楷體" w:hint="eastAsia"/>
                <w:sz w:val="28"/>
              </w:rPr>
              <w:t>保存</w:t>
            </w:r>
            <w:r w:rsidRPr="00AD0742">
              <w:rPr>
                <w:rFonts w:eastAsia="標楷體"/>
                <w:sz w:val="28"/>
              </w:rPr>
              <w:t>機構</w:t>
            </w:r>
            <w:r w:rsidRPr="00AD0742">
              <w:rPr>
                <w:rFonts w:eastAsia="標楷體" w:hint="eastAsia"/>
                <w:sz w:val="28"/>
              </w:rPr>
              <w:t>名稱</w:t>
            </w:r>
            <w:r w:rsidRPr="00AD0742">
              <w:rPr>
                <w:rFonts w:eastAsia="標楷體"/>
                <w:sz w:val="28"/>
              </w:rPr>
              <w:t>：</w:t>
            </w:r>
            <w:r w:rsidRPr="00AD0742">
              <w:rPr>
                <w:rFonts w:eastAsia="標楷體"/>
                <w:sz w:val="28"/>
              </w:rPr>
              <w:t xml:space="preserve">        </w:t>
            </w:r>
            <w:r w:rsidRPr="00AD0742">
              <w:rPr>
                <w:rFonts w:eastAsia="標楷體" w:hint="eastAsia"/>
                <w:sz w:val="28"/>
              </w:rPr>
              <w:t xml:space="preserve">                                </w:t>
            </w:r>
            <w:r w:rsidRPr="00AD0742">
              <w:rPr>
                <w:rFonts w:eastAsia="標楷體"/>
                <w:sz w:val="28"/>
              </w:rPr>
              <w:t xml:space="preserve">      </w:t>
            </w:r>
          </w:p>
          <w:p w:rsidR="005C5667" w:rsidRPr="00AD0742" w:rsidRDefault="005C5667" w:rsidP="00F950B2">
            <w:pPr>
              <w:tabs>
                <w:tab w:val="num" w:pos="360"/>
              </w:tabs>
              <w:spacing w:line="0" w:lineRule="atLeast"/>
              <w:ind w:firstLineChars="150" w:firstLine="42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研究機構或單位：</w:t>
            </w:r>
            <w:r w:rsidRPr="00AD0742">
              <w:rPr>
                <w:rFonts w:eastAsia="標楷體" w:hint="eastAsia"/>
                <w:sz w:val="28"/>
              </w:rPr>
              <w:t xml:space="preserve">                                            </w:t>
            </w:r>
          </w:p>
          <w:p w:rsidR="00AD0742" w:rsidRPr="00AD0742" w:rsidRDefault="00AD0742" w:rsidP="008E16BB">
            <w:pPr>
              <w:tabs>
                <w:tab w:val="num" w:pos="654"/>
              </w:tabs>
              <w:ind w:left="87" w:hanging="87"/>
              <w:rPr>
                <w:rFonts w:eastAsia="標楷體"/>
              </w:rPr>
            </w:pPr>
            <w:r w:rsidRPr="00AD0742">
              <w:rPr>
                <w:rFonts w:eastAsia="標楷體" w:hint="eastAsia"/>
              </w:rPr>
              <w:lastRenderedPageBreak/>
              <w:t>【上述</w:t>
            </w:r>
            <w:r w:rsidRPr="00AD0742">
              <w:rPr>
                <w:rFonts w:eastAsia="標楷體" w:hint="eastAsia"/>
              </w:rPr>
              <w:t>1</w:t>
            </w:r>
            <w:r w:rsidRPr="00AD0742">
              <w:rPr>
                <w:rFonts w:eastAsia="標楷體" w:hint="eastAsia"/>
              </w:rPr>
              <w:t>、</w:t>
            </w:r>
            <w:r w:rsidRPr="00AD0742">
              <w:rPr>
                <w:rFonts w:eastAsia="標楷體" w:hint="eastAsia"/>
              </w:rPr>
              <w:t>2</w:t>
            </w:r>
            <w:r w:rsidRPr="00AD0742">
              <w:rPr>
                <w:rFonts w:eastAsia="標楷體" w:hint="eastAsia"/>
              </w:rPr>
              <w:t>點之填寫說明：採集檢體種類：雖包含不同檢體選項，但因研究用檢體使用及處理方式各有不同。例如：一個研究可能包含：</w:t>
            </w:r>
            <w:r w:rsidRPr="00AD0742">
              <w:rPr>
                <w:rFonts w:eastAsia="標楷體" w:hint="eastAsia"/>
              </w:rPr>
              <w:t>1.</w:t>
            </w:r>
            <w:r w:rsidRPr="00AD0742">
              <w:rPr>
                <w:rFonts w:eastAsia="標楷體" w:hint="eastAsia"/>
              </w:rPr>
              <w:t>送</w:t>
            </w:r>
            <w:r w:rsidRPr="00AD0742">
              <w:rPr>
                <w:rFonts w:eastAsia="標楷體" w:hint="eastAsia"/>
              </w:rPr>
              <w:t>central lab</w:t>
            </w:r>
            <w:r w:rsidRPr="00AD0742">
              <w:rPr>
                <w:rFonts w:eastAsia="標楷體" w:hint="eastAsia"/>
              </w:rPr>
              <w:t>檢驗的</w:t>
            </w:r>
            <w:r w:rsidRPr="00AD0742">
              <w:rPr>
                <w:rFonts w:eastAsia="標楷體" w:hint="eastAsia"/>
              </w:rPr>
              <w:t>chemistry</w:t>
            </w:r>
            <w:r w:rsidRPr="00AD0742">
              <w:rPr>
                <w:rFonts w:eastAsia="標楷體" w:hint="eastAsia"/>
              </w:rPr>
              <w:t>及</w:t>
            </w:r>
            <w:r w:rsidRPr="00AD0742">
              <w:rPr>
                <w:rFonts w:eastAsia="標楷體" w:hint="eastAsia"/>
              </w:rPr>
              <w:t>hematology</w:t>
            </w:r>
            <w:r w:rsidRPr="00AD0742">
              <w:rPr>
                <w:rFonts w:eastAsia="標楷體" w:hint="eastAsia"/>
              </w:rPr>
              <w:t>等一般臨床檢驗。</w:t>
            </w:r>
            <w:r w:rsidRPr="00AD0742">
              <w:rPr>
                <w:rFonts w:eastAsia="標楷體" w:hint="eastAsia"/>
              </w:rPr>
              <w:t>2.</w:t>
            </w:r>
            <w:r w:rsidRPr="00AD0742">
              <w:rPr>
                <w:rFonts w:eastAsia="標楷體" w:hint="eastAsia"/>
              </w:rPr>
              <w:t>研究用病理組織或切片。</w:t>
            </w:r>
            <w:r w:rsidRPr="00AD0742">
              <w:rPr>
                <w:rFonts w:eastAsia="標楷體" w:hint="eastAsia"/>
              </w:rPr>
              <w:t>3.</w:t>
            </w:r>
            <w:r w:rsidRPr="00AD0742">
              <w:rPr>
                <w:rFonts w:eastAsia="標楷體" w:hint="eastAsia"/>
              </w:rPr>
              <w:t>附屬性藥物基因學的血液檢體。各種檢體之後續處理資訊各有不同，此狀況下請自行增列。例如：檢體儲存地點</w:t>
            </w:r>
            <w:r w:rsidRPr="00AD0742">
              <w:rPr>
                <w:rFonts w:eastAsia="標楷體" w:hint="eastAsia"/>
              </w:rPr>
              <w:t>(</w:t>
            </w:r>
            <w:r w:rsidRPr="00AD0742">
              <w:rPr>
                <w:rFonts w:eastAsia="標楷體" w:hint="eastAsia"/>
              </w:rPr>
              <w:t>血液、體液</w:t>
            </w:r>
            <w:r w:rsidRPr="00AD0742">
              <w:rPr>
                <w:rFonts w:eastAsia="標楷體" w:hint="eastAsia"/>
              </w:rPr>
              <w:t>)</w:t>
            </w:r>
            <w:r w:rsidRPr="00AD0742">
              <w:rPr>
                <w:rFonts w:eastAsia="標楷體" w:hint="eastAsia"/>
              </w:rPr>
              <w:t>：</w:t>
            </w:r>
            <w:r w:rsidRPr="00AD0742">
              <w:rPr>
                <w:rFonts w:eastAsia="標楷體"/>
              </w:rPr>
              <w:t>…</w:t>
            </w:r>
            <w:r w:rsidRPr="00AD0742">
              <w:rPr>
                <w:rFonts w:eastAsia="標楷體" w:hint="eastAsia"/>
              </w:rPr>
              <w:t>、檢體儲存地點</w:t>
            </w:r>
            <w:r w:rsidRPr="00AD0742">
              <w:rPr>
                <w:rFonts w:eastAsia="標楷體" w:hint="eastAsia"/>
              </w:rPr>
              <w:t>(</w:t>
            </w:r>
            <w:r w:rsidRPr="00AD0742">
              <w:rPr>
                <w:rFonts w:eastAsia="標楷體" w:hint="eastAsia"/>
              </w:rPr>
              <w:t>病理組織</w:t>
            </w:r>
            <w:r w:rsidRPr="00AD0742">
              <w:rPr>
                <w:rFonts w:eastAsia="標楷體" w:hint="eastAsia"/>
              </w:rPr>
              <w:t>)</w:t>
            </w:r>
            <w:r w:rsidRPr="00AD0742">
              <w:rPr>
                <w:rFonts w:eastAsia="標楷體" w:hint="eastAsia"/>
              </w:rPr>
              <w:t>：</w:t>
            </w:r>
            <w:r w:rsidRPr="00AD0742">
              <w:rPr>
                <w:rFonts w:eastAsia="標楷體"/>
              </w:rPr>
              <w:t>…</w:t>
            </w:r>
            <w:r w:rsidRPr="00AD0742">
              <w:rPr>
                <w:rFonts w:eastAsia="標楷體" w:hint="eastAsia"/>
              </w:rPr>
              <w:t>】。</w:t>
            </w:r>
          </w:p>
          <w:p w:rsidR="00F950B2" w:rsidRDefault="00AD0742" w:rsidP="008E16BB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457B8B">
              <w:rPr>
                <w:rFonts w:eastAsia="標楷體" w:hint="eastAsia"/>
                <w:sz w:val="28"/>
              </w:rPr>
              <w:t>本計畫結束前，檢體保存期限：</w:t>
            </w:r>
            <w:r w:rsidRPr="00457B8B">
              <w:rPr>
                <w:rFonts w:eastAsia="標楷體" w:hint="eastAsia"/>
                <w:sz w:val="28"/>
              </w:rPr>
              <w:t xml:space="preserve">      </w:t>
            </w:r>
            <w:r w:rsidRPr="00457B8B">
              <w:rPr>
                <w:rFonts w:eastAsia="標楷體" w:hint="eastAsia"/>
                <w:sz w:val="28"/>
              </w:rPr>
              <w:t>年。</w:t>
            </w:r>
          </w:p>
          <w:p w:rsidR="00AD0742" w:rsidRPr="00457B8B" w:rsidRDefault="00AD0742" w:rsidP="00F950B2">
            <w:pPr>
              <w:spacing w:line="0" w:lineRule="atLeast"/>
              <w:ind w:left="357"/>
              <w:rPr>
                <w:rFonts w:eastAsia="標楷體"/>
                <w:sz w:val="28"/>
              </w:rPr>
            </w:pPr>
            <w:r w:rsidRPr="00457B8B">
              <w:rPr>
                <w:rFonts w:eastAsia="標楷體" w:hint="eastAsia"/>
                <w:sz w:val="28"/>
              </w:rPr>
              <w:t>（請說明自何時起算）</w:t>
            </w:r>
          </w:p>
          <w:p w:rsidR="00AD0742" w:rsidRPr="00386D77" w:rsidRDefault="00AD0742" w:rsidP="00457B8B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386D77">
              <w:rPr>
                <w:rFonts w:eastAsia="標楷體" w:hint="eastAsia"/>
                <w:sz w:val="28"/>
              </w:rPr>
              <w:t>本計畫結束後，該檢體或剩餘檢體處理方式：</w:t>
            </w:r>
          </w:p>
          <w:p w:rsidR="00457B8B" w:rsidRPr="00C755B0" w:rsidRDefault="00457B8B" w:rsidP="00457B8B">
            <w:pPr>
              <w:tabs>
                <w:tab w:val="num" w:pos="765"/>
              </w:tabs>
              <w:spacing w:line="0" w:lineRule="atLeast"/>
              <w:ind w:leftChars="201" w:left="762" w:hangingChars="100" w:hanging="280"/>
              <w:rPr>
                <w:rFonts w:eastAsia="標楷體"/>
                <w:b/>
                <w:sz w:val="28"/>
                <w:szCs w:val="26"/>
              </w:rPr>
            </w:pPr>
            <w:r w:rsidRPr="00AD0742">
              <w:rPr>
                <w:rFonts w:eastAsia="標楷體" w:hint="eastAsia"/>
                <w:sz w:val="28"/>
              </w:rPr>
              <w:t>□全數銷毀。</w:t>
            </w:r>
          </w:p>
          <w:p w:rsidR="00457B8B" w:rsidRDefault="00457B8B" w:rsidP="00457B8B">
            <w:pPr>
              <w:tabs>
                <w:tab w:val="num" w:pos="765"/>
              </w:tabs>
              <w:spacing w:line="0" w:lineRule="atLeast"/>
              <w:ind w:leftChars="201" w:left="762" w:hangingChars="100" w:hanging="28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□依研究計畫或書面同意書內載明</w:t>
            </w:r>
            <w:r w:rsidRPr="00AD0742">
              <w:rPr>
                <w:rFonts w:eastAsia="標楷體" w:hint="eastAsia"/>
                <w:sz w:val="28"/>
              </w:rPr>
              <w:t>,</w:t>
            </w:r>
            <w:r w:rsidRPr="00AD0742">
              <w:rPr>
                <w:rFonts w:eastAsia="標楷體" w:hint="eastAsia"/>
                <w:sz w:val="28"/>
              </w:rPr>
              <w:t>保存　年後，全數銷毀。</w:t>
            </w:r>
          </w:p>
          <w:p w:rsidR="00457B8B" w:rsidRPr="00AD0742" w:rsidRDefault="00457B8B" w:rsidP="00457B8B">
            <w:pPr>
              <w:tabs>
                <w:tab w:val="num" w:pos="765"/>
              </w:tabs>
              <w:spacing w:line="0" w:lineRule="atLeast"/>
              <w:ind w:leftChars="201" w:left="762" w:hangingChars="100" w:hanging="28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□檢體提供者已書面同意檢體使用完畢後或終止使用同意後</w:t>
            </w:r>
            <w:r>
              <w:rPr>
                <w:rFonts w:eastAsia="標楷體" w:hint="eastAsia"/>
                <w:sz w:val="28"/>
              </w:rPr>
              <w:t>，</w:t>
            </w:r>
            <w:r w:rsidRPr="00AD0742">
              <w:rPr>
                <w:rFonts w:eastAsia="標楷體" w:hint="eastAsia"/>
                <w:sz w:val="28"/>
              </w:rPr>
              <w:t>仍得繼續保存未去連結之檢體。</w:t>
            </w:r>
          </w:p>
          <w:p w:rsidR="00F950B2" w:rsidRDefault="00F950B2" w:rsidP="00F950B2">
            <w:pPr>
              <w:spacing w:beforeLines="50" w:before="180" w:line="0" w:lineRule="atLeast"/>
              <w:ind w:firstLineChars="163" w:firstLine="456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</w:t>
            </w:r>
            <w:r w:rsidR="00457B8B" w:rsidRPr="00AD0742">
              <w:rPr>
                <w:rFonts w:eastAsia="標楷體" w:hint="eastAsia"/>
                <w:sz w:val="28"/>
              </w:rPr>
              <w:t>院外保存機構單位負責人姓名：</w:t>
            </w:r>
          </w:p>
          <w:p w:rsidR="00457B8B" w:rsidRDefault="00457B8B" w:rsidP="00F950B2">
            <w:pPr>
              <w:spacing w:line="0" w:lineRule="atLeast"/>
              <w:ind w:firstLineChars="313" w:firstLine="876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聯絡地址：</w:t>
            </w:r>
          </w:p>
          <w:p w:rsidR="00F950B2" w:rsidRDefault="00457B8B" w:rsidP="00F950B2">
            <w:pPr>
              <w:spacing w:line="0" w:lineRule="atLeast"/>
              <w:ind w:firstLineChars="300" w:firstLine="84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E-mail</w:t>
            </w:r>
            <w:r w:rsidRPr="00AD0742">
              <w:rPr>
                <w:rFonts w:eastAsia="標楷體" w:hint="eastAsia"/>
                <w:sz w:val="28"/>
              </w:rPr>
              <w:t>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F950B2" w:rsidRDefault="00457B8B" w:rsidP="00F950B2">
            <w:pPr>
              <w:spacing w:line="0" w:lineRule="atLeast"/>
              <w:ind w:firstLineChars="300" w:firstLine="84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公司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F950B2" w:rsidRDefault="00457B8B" w:rsidP="00F950B2">
            <w:pPr>
              <w:spacing w:line="0" w:lineRule="atLeast"/>
              <w:ind w:firstLineChars="300" w:firstLine="84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手機：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F950B2" w:rsidRDefault="00F950B2" w:rsidP="00F950B2">
            <w:pPr>
              <w:spacing w:beforeLines="50" w:before="180" w:line="0" w:lineRule="atLeast"/>
              <w:ind w:firstLineChars="163" w:firstLine="456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</w:t>
            </w:r>
            <w:r w:rsidR="00457B8B" w:rsidRPr="00AD0742">
              <w:rPr>
                <w:rFonts w:eastAsia="標楷體" w:hint="eastAsia"/>
                <w:sz w:val="28"/>
              </w:rPr>
              <w:t>多中心計畫總主持人姓名：</w:t>
            </w:r>
            <w:r w:rsidR="00457B8B"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457B8B" w:rsidRPr="00AD0742" w:rsidRDefault="00457B8B" w:rsidP="00F950B2">
            <w:pPr>
              <w:spacing w:line="0" w:lineRule="atLeast"/>
              <w:ind w:firstLineChars="300" w:firstLine="840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服務機構：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457B8B" w:rsidRDefault="00457B8B" w:rsidP="00F950B2">
            <w:pPr>
              <w:tabs>
                <w:tab w:val="num" w:pos="1049"/>
              </w:tabs>
              <w:spacing w:line="0" w:lineRule="atLeast"/>
              <w:ind w:firstLineChars="315" w:firstLine="882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聯絡地址</w:t>
            </w:r>
            <w:r w:rsidR="00F950B2">
              <w:rPr>
                <w:rFonts w:eastAsia="標楷體" w:hint="eastAsia"/>
                <w:sz w:val="28"/>
              </w:rPr>
              <w:t>:</w:t>
            </w:r>
          </w:p>
          <w:p w:rsidR="00457B8B" w:rsidRDefault="00457B8B" w:rsidP="00F950B2">
            <w:pPr>
              <w:tabs>
                <w:tab w:val="num" w:pos="1049"/>
              </w:tabs>
              <w:spacing w:line="0" w:lineRule="atLeast"/>
              <w:ind w:firstLineChars="315" w:firstLine="882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E-mail</w:t>
            </w:r>
            <w:r w:rsidRPr="00AD0742">
              <w:rPr>
                <w:rFonts w:eastAsia="標楷體" w:hint="eastAsia"/>
                <w:sz w:val="28"/>
              </w:rPr>
              <w:t>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F950B2" w:rsidRDefault="00457B8B" w:rsidP="00F950B2">
            <w:pPr>
              <w:tabs>
                <w:tab w:val="num" w:pos="1049"/>
              </w:tabs>
              <w:spacing w:line="0" w:lineRule="atLeast"/>
              <w:ind w:firstLineChars="315" w:firstLine="882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機構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457B8B" w:rsidRDefault="00457B8B" w:rsidP="00F950B2">
            <w:pPr>
              <w:tabs>
                <w:tab w:val="num" w:pos="1049"/>
              </w:tabs>
              <w:spacing w:line="0" w:lineRule="atLeast"/>
              <w:ind w:firstLineChars="315" w:firstLine="882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手機：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457B8B" w:rsidRDefault="00457B8B" w:rsidP="00457B8B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檢體銷毀</w:t>
            </w:r>
            <w:r w:rsidRPr="008C7995">
              <w:rPr>
                <w:rFonts w:eastAsia="標楷體" w:hint="eastAsia"/>
                <w:sz w:val="28"/>
              </w:rPr>
              <w:t>方式：</w:t>
            </w:r>
            <w:r w:rsidRPr="008C7995">
              <w:rPr>
                <w:rFonts w:eastAsia="標楷體" w:hint="eastAsia"/>
                <w:sz w:val="28"/>
              </w:rPr>
              <w:t>(</w:t>
            </w:r>
            <w:r w:rsidRPr="008C7995">
              <w:rPr>
                <w:rFonts w:eastAsia="標楷體" w:hint="eastAsia"/>
                <w:sz w:val="28"/>
              </w:rPr>
              <w:t>請說明</w:t>
            </w:r>
            <w:r w:rsidRPr="008C7995">
              <w:rPr>
                <w:rFonts w:eastAsia="標楷體" w:hint="eastAsia"/>
                <w:sz w:val="28"/>
              </w:rPr>
              <w:t>)</w:t>
            </w:r>
            <w:r w:rsidRPr="00AD0742">
              <w:rPr>
                <w:rFonts w:eastAsia="標楷體" w:hint="eastAsia"/>
                <w:sz w:val="28"/>
              </w:rPr>
              <w:t xml:space="preserve"> </w:t>
            </w:r>
          </w:p>
          <w:p w:rsidR="00AD0742" w:rsidRPr="00AD0742" w:rsidRDefault="00457B8B" w:rsidP="00457B8B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  <w:sz w:val="28"/>
              </w:rPr>
              <w:t>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請說明</w:t>
            </w:r>
            <w:r w:rsidRPr="00AD0742">
              <w:rPr>
                <w:rFonts w:eastAsia="標楷體" w:hint="eastAsia"/>
                <w:sz w:val="28"/>
              </w:rPr>
              <w:t>)</w:t>
            </w:r>
          </w:p>
        </w:tc>
      </w:tr>
    </w:tbl>
    <w:p w:rsidR="00AC298D" w:rsidRDefault="00AC298D"/>
    <w:p w:rsidR="00EE23DC" w:rsidRPr="00AC298D" w:rsidRDefault="00AC298D">
      <w:pPr>
        <w:rPr>
          <w:rFonts w:ascii="標楷體" w:eastAsia="標楷體" w:hAnsi="標楷體"/>
          <w:sz w:val="28"/>
          <w:szCs w:val="28"/>
        </w:rPr>
      </w:pPr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C298D" w:rsidTr="00105E63">
        <w:trPr>
          <w:trHeight w:val="1690"/>
        </w:trPr>
        <w:tc>
          <w:tcPr>
            <w:tcW w:w="10598" w:type="dxa"/>
          </w:tcPr>
          <w:p w:rsidR="00AC298D" w:rsidRPr="00A04CE1" w:rsidRDefault="00AC298D" w:rsidP="00A04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C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成果摘要</w:t>
            </w:r>
          </w:p>
          <w:p w:rsidR="00AC298D" w:rsidRPr="00A04CE1" w:rsidRDefault="00AC298D" w:rsidP="00A04CE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CE1">
              <w:rPr>
                <w:rFonts w:ascii="標楷體" w:eastAsia="標楷體" w:hAnsi="標楷體" w:hint="eastAsia"/>
                <w:color w:val="0000FF"/>
                <w:szCs w:val="28"/>
              </w:rPr>
              <w:t>說明：不需等待分析具體成效或正式發表，主持人可以將結果作簡潔摘要結論，早日結案，但後續有正式的成果報告，仍需繳交至本會供存查。如已有具體報告，則請一併檢附</w:t>
            </w:r>
          </w:p>
        </w:tc>
      </w:tr>
      <w:tr w:rsidR="00AC298D" w:rsidTr="00E02EB0">
        <w:trPr>
          <w:trHeight w:val="2965"/>
        </w:trPr>
        <w:tc>
          <w:tcPr>
            <w:tcW w:w="10598" w:type="dxa"/>
          </w:tcPr>
          <w:p w:rsidR="00AC298D" w:rsidRDefault="00AC298D"/>
        </w:tc>
      </w:tr>
    </w:tbl>
    <w:p w:rsidR="0089607F" w:rsidRDefault="0089607F" w:rsidP="00AC2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48"/>
        <w:gridCol w:w="1249"/>
        <w:gridCol w:w="1472"/>
        <w:gridCol w:w="708"/>
        <w:gridCol w:w="851"/>
        <w:gridCol w:w="1701"/>
        <w:gridCol w:w="850"/>
        <w:gridCol w:w="1909"/>
      </w:tblGrid>
      <w:tr w:rsidR="00887BB9" w:rsidRPr="00A24806" w:rsidTr="00A24806">
        <w:tc>
          <w:tcPr>
            <w:tcW w:w="10522" w:type="dxa"/>
            <w:gridSpan w:val="9"/>
          </w:tcPr>
          <w:p w:rsidR="00887BB9" w:rsidRPr="00A24806" w:rsidRDefault="00887BB9" w:rsidP="00887BB9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收錄受試者清單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>狀況代碼：</w:t>
            </w:r>
            <w:r w:rsidRPr="00A24806">
              <w:rPr>
                <w:rFonts w:eastAsia="標楷體"/>
                <w:bCs/>
                <w:sz w:val="20"/>
              </w:rPr>
              <w:t>1.</w:t>
            </w:r>
            <w:r w:rsidRPr="00A24806">
              <w:rPr>
                <w:rFonts w:eastAsia="標楷體"/>
                <w:bCs/>
                <w:sz w:val="20"/>
              </w:rPr>
              <w:t>篩選中</w:t>
            </w:r>
            <w:r w:rsidRPr="00A24806">
              <w:rPr>
                <w:rFonts w:eastAsia="標楷體" w:hint="eastAsia"/>
                <w:bCs/>
                <w:sz w:val="20"/>
              </w:rPr>
              <w:t xml:space="preserve">  </w:t>
            </w:r>
            <w:r w:rsidRPr="00A24806">
              <w:rPr>
                <w:rFonts w:eastAsia="標楷體"/>
                <w:bCs/>
                <w:sz w:val="20"/>
              </w:rPr>
              <w:t>2.</w:t>
            </w:r>
            <w:r w:rsidRPr="00A24806">
              <w:rPr>
                <w:rFonts w:eastAsia="標楷體"/>
                <w:bCs/>
                <w:sz w:val="20"/>
              </w:rPr>
              <w:t>治療中</w:t>
            </w:r>
            <w:r w:rsidRPr="00A24806">
              <w:rPr>
                <w:rFonts w:eastAsia="標楷體" w:hint="eastAsia"/>
                <w:bCs/>
                <w:sz w:val="20"/>
              </w:rPr>
              <w:t xml:space="preserve">  </w:t>
            </w:r>
            <w:r w:rsidRPr="00A24806">
              <w:rPr>
                <w:rFonts w:eastAsia="標楷體"/>
                <w:bCs/>
                <w:sz w:val="20"/>
              </w:rPr>
              <w:t>3.</w:t>
            </w:r>
            <w:r w:rsidRPr="00A24806">
              <w:rPr>
                <w:rFonts w:eastAsia="標楷體"/>
                <w:bCs/>
                <w:sz w:val="20"/>
              </w:rPr>
              <w:t>已完成</w:t>
            </w:r>
            <w:r w:rsidRPr="00A24806">
              <w:rPr>
                <w:rFonts w:eastAsia="標楷體" w:hint="eastAsia"/>
                <w:bCs/>
                <w:sz w:val="20"/>
              </w:rPr>
              <w:t xml:space="preserve">  </w:t>
            </w:r>
            <w:r w:rsidRPr="00A24806">
              <w:rPr>
                <w:rFonts w:eastAsia="標楷體"/>
                <w:bCs/>
                <w:sz w:val="20"/>
              </w:rPr>
              <w:t>4.</w:t>
            </w:r>
            <w:r w:rsidRPr="00A24806">
              <w:rPr>
                <w:rFonts w:eastAsia="標楷體"/>
                <w:bCs/>
                <w:sz w:val="20"/>
              </w:rPr>
              <w:t>退出</w:t>
            </w:r>
            <w:r w:rsidRPr="00A24806">
              <w:rPr>
                <w:rFonts w:eastAsia="標楷體" w:hint="eastAsia"/>
                <w:bCs/>
                <w:sz w:val="20"/>
              </w:rPr>
              <w:t xml:space="preserve">  </w:t>
            </w:r>
            <w:r w:rsidRPr="00A24806">
              <w:rPr>
                <w:rFonts w:eastAsia="標楷體"/>
                <w:bCs/>
                <w:sz w:val="20"/>
              </w:rPr>
              <w:t>5.Screening failure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>退出原因代碼：</w:t>
            </w:r>
            <w:r w:rsidRPr="00A24806">
              <w:rPr>
                <w:rFonts w:eastAsia="標楷體"/>
                <w:bCs/>
                <w:sz w:val="20"/>
              </w:rPr>
              <w:t>1.</w:t>
            </w:r>
            <w:r w:rsidRPr="00A24806">
              <w:rPr>
                <w:rFonts w:eastAsia="標楷體"/>
                <w:bCs/>
                <w:sz w:val="20"/>
              </w:rPr>
              <w:t>不良反應</w:t>
            </w:r>
            <w:r w:rsidRPr="00A24806">
              <w:rPr>
                <w:rFonts w:eastAsia="標楷體"/>
                <w:bCs/>
                <w:sz w:val="20"/>
              </w:rPr>
              <w:t>(adverse event/intercurrent illness),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2.</w:t>
            </w:r>
            <w:r w:rsidRPr="00A24806">
              <w:rPr>
                <w:rFonts w:eastAsia="標楷體"/>
                <w:bCs/>
                <w:sz w:val="20"/>
              </w:rPr>
              <w:t>死亡</w:t>
            </w:r>
            <w:r w:rsidRPr="00A24806">
              <w:rPr>
                <w:rFonts w:eastAsia="標楷體"/>
                <w:bCs/>
                <w:sz w:val="20"/>
              </w:rPr>
              <w:t>(death)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3.</w:t>
            </w:r>
            <w:r w:rsidRPr="00A24806">
              <w:rPr>
                <w:rFonts w:eastAsia="標楷體"/>
                <w:bCs/>
                <w:sz w:val="20"/>
              </w:rPr>
              <w:t>治療反應不佳</w:t>
            </w:r>
            <w:r w:rsidRPr="00A24806">
              <w:rPr>
                <w:rFonts w:eastAsia="標楷體"/>
                <w:bCs/>
                <w:sz w:val="20"/>
              </w:rPr>
              <w:t>(insufficient therapeutic response)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4.</w:t>
            </w:r>
            <w:r w:rsidRPr="00A24806">
              <w:rPr>
                <w:rFonts w:eastAsia="標楷體"/>
                <w:bCs/>
                <w:sz w:val="20"/>
              </w:rPr>
              <w:t>未回診</w:t>
            </w:r>
            <w:r w:rsidRPr="00A24806">
              <w:rPr>
                <w:rFonts w:eastAsia="標楷體"/>
                <w:bCs/>
                <w:sz w:val="20"/>
              </w:rPr>
              <w:t>(failure to return)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5.</w:t>
            </w:r>
            <w:r w:rsidRPr="00A24806">
              <w:rPr>
                <w:rFonts w:eastAsia="標楷體"/>
                <w:bCs/>
                <w:sz w:val="20"/>
              </w:rPr>
              <w:t>不符合納入條件</w:t>
            </w:r>
            <w:r w:rsidRPr="00A24806">
              <w:rPr>
                <w:rFonts w:eastAsia="標楷體"/>
                <w:bCs/>
                <w:sz w:val="20"/>
              </w:rPr>
              <w:t xml:space="preserve">(violation of selection criteria at entry) 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*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6.</w:t>
            </w:r>
            <w:r w:rsidRPr="00A24806">
              <w:rPr>
                <w:rFonts w:eastAsia="標楷體"/>
                <w:bCs/>
                <w:sz w:val="20"/>
              </w:rPr>
              <w:t>未依計畫書執行</w:t>
            </w:r>
            <w:r w:rsidRPr="00A24806">
              <w:rPr>
                <w:rFonts w:eastAsia="標楷體"/>
                <w:bCs/>
                <w:sz w:val="20"/>
              </w:rPr>
              <w:t xml:space="preserve">(other protocol violation) 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*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7.</w:t>
            </w:r>
            <w:r w:rsidRPr="00A24806">
              <w:rPr>
                <w:rFonts w:eastAsia="標楷體"/>
                <w:bCs/>
                <w:sz w:val="20"/>
              </w:rPr>
              <w:t>拒絕治療</w:t>
            </w:r>
            <w:r w:rsidRPr="00A24806">
              <w:rPr>
                <w:rFonts w:eastAsia="標楷體"/>
                <w:bCs/>
                <w:sz w:val="20"/>
              </w:rPr>
              <w:t>/</w:t>
            </w:r>
            <w:r w:rsidRPr="00A24806">
              <w:rPr>
                <w:rFonts w:eastAsia="標楷體"/>
                <w:bCs/>
                <w:sz w:val="20"/>
              </w:rPr>
              <w:t>轍回同意</w:t>
            </w:r>
            <w:r w:rsidRPr="00A24806">
              <w:rPr>
                <w:rFonts w:eastAsia="標楷體"/>
                <w:bCs/>
                <w:sz w:val="20"/>
              </w:rPr>
              <w:t>(refused treatment/withdraw consent)</w:t>
            </w:r>
          </w:p>
          <w:p w:rsidR="00887BB9" w:rsidRPr="00A24806" w:rsidRDefault="00887BB9" w:rsidP="00A24806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8.</w:t>
            </w:r>
            <w:r w:rsidRPr="00A24806">
              <w:rPr>
                <w:rFonts w:eastAsia="標楷體"/>
                <w:bCs/>
                <w:sz w:val="20"/>
              </w:rPr>
              <w:t>早期改善</w:t>
            </w:r>
            <w:r w:rsidRPr="00A24806">
              <w:rPr>
                <w:rFonts w:eastAsia="標楷體"/>
                <w:bCs/>
                <w:sz w:val="20"/>
              </w:rPr>
              <w:t xml:space="preserve">(early improvement) </w:t>
            </w:r>
          </w:p>
          <w:p w:rsidR="00887BB9" w:rsidRPr="00A24806" w:rsidRDefault="00887BB9" w:rsidP="00887B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806">
              <w:rPr>
                <w:rFonts w:eastAsia="標楷體"/>
                <w:bCs/>
                <w:sz w:val="20"/>
              </w:rPr>
              <w:t xml:space="preserve">              9.</w:t>
            </w:r>
            <w:r w:rsidRPr="00A24806">
              <w:rPr>
                <w:rFonts w:eastAsia="標楷體"/>
                <w:bCs/>
                <w:sz w:val="20"/>
              </w:rPr>
              <w:t>行政或其他因素</w:t>
            </w:r>
            <w:r w:rsidRPr="00A24806">
              <w:rPr>
                <w:rFonts w:eastAsia="標楷體"/>
                <w:bCs/>
                <w:sz w:val="20"/>
              </w:rPr>
              <w:t xml:space="preserve">(administrative/other) 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*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A24806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</w:tc>
      </w:tr>
      <w:tr w:rsidR="00887BB9" w:rsidRPr="00A24806" w:rsidTr="00A24806">
        <w:tc>
          <w:tcPr>
            <w:tcW w:w="534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#</w:t>
            </w:r>
          </w:p>
        </w:tc>
        <w:tc>
          <w:tcPr>
            <w:tcW w:w="1248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姓名縮寫</w:t>
            </w:r>
          </w:p>
        </w:tc>
        <w:tc>
          <w:tcPr>
            <w:tcW w:w="1249" w:type="dxa"/>
          </w:tcPr>
          <w:p w:rsidR="00887BB9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病歷號碼</w:t>
            </w:r>
          </w:p>
          <w:p w:rsidR="00844691" w:rsidRPr="00844691" w:rsidRDefault="00844691" w:rsidP="00A24806">
            <w:pPr>
              <w:rPr>
                <w:rFonts w:eastAsia="標楷體"/>
                <w:bCs/>
                <w:color w:val="FF0000"/>
              </w:rPr>
            </w:pPr>
            <w:r w:rsidRPr="00844691">
              <w:rPr>
                <w:rFonts w:eastAsia="標楷體" w:hint="eastAsia"/>
                <w:bCs/>
                <w:color w:val="FF0000"/>
                <w:sz w:val="20"/>
              </w:rPr>
              <w:t>勿顯示全碼</w:t>
            </w:r>
          </w:p>
        </w:tc>
        <w:tc>
          <w:tcPr>
            <w:tcW w:w="1472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708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851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1701" w:type="dxa"/>
          </w:tcPr>
          <w:p w:rsidR="00887BB9" w:rsidRPr="00A24806" w:rsidRDefault="00887BB9" w:rsidP="00A24806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用藥</w:t>
            </w:r>
          </w:p>
          <w:p w:rsidR="00887BB9" w:rsidRPr="00A24806" w:rsidRDefault="00887BB9" w:rsidP="00A24806">
            <w:pPr>
              <w:ind w:leftChars="-55" w:rightChars="-45" w:right="-108" w:hangingChars="55" w:hanging="132"/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（雙盲填</w:t>
            </w:r>
            <w:r w:rsidRPr="00A24806">
              <w:rPr>
                <w:rFonts w:eastAsia="標楷體" w:hint="eastAsia"/>
                <w:bCs/>
              </w:rPr>
              <w:t>N/A</w:t>
            </w:r>
            <w:r w:rsidRPr="00A24806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850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狀況</w:t>
            </w:r>
          </w:p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代碼</w:t>
            </w:r>
          </w:p>
        </w:tc>
        <w:tc>
          <w:tcPr>
            <w:tcW w:w="1909" w:type="dxa"/>
          </w:tcPr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退出原因</w:t>
            </w:r>
          </w:p>
          <w:p w:rsidR="00887BB9" w:rsidRPr="00A24806" w:rsidRDefault="00887BB9" w:rsidP="00A24806">
            <w:pPr>
              <w:rPr>
                <w:rFonts w:eastAsia="標楷體"/>
                <w:bCs/>
              </w:rPr>
            </w:pPr>
            <w:r w:rsidRPr="00A24806">
              <w:rPr>
                <w:rFonts w:eastAsia="標楷體" w:hint="eastAsia"/>
                <w:bCs/>
              </w:rPr>
              <w:t>（請填代碼</w:t>
            </w:r>
            <w:r w:rsidRPr="00A24806">
              <w:rPr>
                <w:rFonts w:eastAsia="標楷體"/>
                <w:bCs/>
              </w:rPr>
              <w:t>）</w:t>
            </w:r>
          </w:p>
        </w:tc>
      </w:tr>
      <w:tr w:rsidR="00887BB9" w:rsidRPr="00A24806" w:rsidTr="00A24806">
        <w:tc>
          <w:tcPr>
            <w:tcW w:w="534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BB9" w:rsidRPr="00A24806" w:rsidTr="00A24806">
        <w:tc>
          <w:tcPr>
            <w:tcW w:w="534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BB9" w:rsidRPr="00A24806" w:rsidTr="00A24806">
        <w:tc>
          <w:tcPr>
            <w:tcW w:w="534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887BB9" w:rsidRPr="00A24806" w:rsidRDefault="00887BB9" w:rsidP="001806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7BB9" w:rsidRDefault="00887BB9">
      <w:r>
        <w:br w:type="page"/>
      </w:r>
    </w:p>
    <w:p w:rsidR="009312A7" w:rsidRPr="00887BB9" w:rsidRDefault="009312A7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91"/>
        <w:gridCol w:w="909"/>
        <w:gridCol w:w="909"/>
        <w:gridCol w:w="909"/>
        <w:gridCol w:w="1256"/>
        <w:gridCol w:w="1256"/>
        <w:gridCol w:w="909"/>
        <w:gridCol w:w="909"/>
        <w:gridCol w:w="909"/>
        <w:gridCol w:w="909"/>
      </w:tblGrid>
      <w:tr w:rsidR="00180679" w:rsidTr="00887BB9">
        <w:trPr>
          <w:trHeight w:val="1690"/>
        </w:trPr>
        <w:tc>
          <w:tcPr>
            <w:tcW w:w="10682" w:type="dxa"/>
            <w:gridSpan w:val="11"/>
          </w:tcPr>
          <w:p w:rsidR="003A35BA" w:rsidRDefault="003A35BA" w:rsidP="003A35BA">
            <w:pPr>
              <w:jc w:val="center"/>
              <w:rPr>
                <w:rFonts w:eastAsia="標楷體"/>
                <w:bCs/>
              </w:rPr>
            </w:pPr>
            <w:r w:rsidRPr="003A35BA">
              <w:rPr>
                <w:rFonts w:eastAsia="標楷體" w:hint="eastAsia"/>
                <w:bCs/>
                <w:sz w:val="28"/>
              </w:rPr>
              <w:t>嚴重不良事件個案摘要報告表：</w:t>
            </w:r>
          </w:p>
          <w:p w:rsidR="003A35BA" w:rsidRDefault="003A35BA" w:rsidP="003A35BA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試驗地點：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總院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B.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新竹分院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C.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內湖分院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D.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汐止分院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E.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國內其他醫院（請註明醫院名稱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）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F.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國外</w:t>
            </w:r>
          </w:p>
          <w:p w:rsidR="003A35BA" w:rsidRDefault="003A35BA" w:rsidP="003A35BA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預期</w:t>
            </w:r>
            <w:r>
              <w:rPr>
                <w:rFonts w:eastAsia="標楷體"/>
                <w:bCs/>
                <w:sz w:val="20"/>
                <w:szCs w:val="20"/>
              </w:rPr>
              <w:t>(expected)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包括記載於</w:t>
            </w:r>
            <w:r>
              <w:rPr>
                <w:rFonts w:eastAsia="標楷體"/>
                <w:bCs/>
                <w:sz w:val="20"/>
                <w:szCs w:val="20"/>
              </w:rPr>
              <w:t>study protocol/investigator brochure/ product monograph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/>
                <w:bCs/>
                <w:sz w:val="20"/>
                <w:szCs w:val="20"/>
              </w:rPr>
              <w:t>Informed Consent Form</w:t>
            </w:r>
            <w:r>
              <w:rPr>
                <w:rFonts w:eastAsia="標楷體" w:hint="eastAsia"/>
                <w:bCs/>
                <w:sz w:val="20"/>
                <w:szCs w:val="20"/>
              </w:rPr>
              <w:t>或</w:t>
            </w:r>
            <w:r>
              <w:rPr>
                <w:rFonts w:eastAsia="標楷體"/>
                <w:bCs/>
                <w:sz w:val="20"/>
                <w:szCs w:val="20"/>
              </w:rPr>
              <w:t>not likely related to study intervention</w:t>
            </w:r>
            <w:r>
              <w:rPr>
                <w:rFonts w:eastAsia="標楷體" w:hint="eastAsia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表示</w:t>
            </w:r>
            <w:r>
              <w:rPr>
                <w:rFonts w:eastAsia="標楷體"/>
                <w:bCs/>
                <w:sz w:val="20"/>
                <w:szCs w:val="20"/>
              </w:rPr>
              <w:t>not identified in the investigator brochure nor described in the protocol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:rsidR="003A35BA" w:rsidRDefault="003A35BA" w:rsidP="003A35BA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相關性：確定</w:t>
            </w:r>
            <w:r>
              <w:rPr>
                <w:rFonts w:eastAsia="標楷體"/>
                <w:bCs/>
                <w:sz w:val="20"/>
                <w:szCs w:val="20"/>
              </w:rPr>
              <w:t>(certain)</w:t>
            </w:r>
            <w:r>
              <w:rPr>
                <w:rFonts w:eastAsia="標楷體" w:hint="eastAsia"/>
                <w:bCs/>
                <w:sz w:val="20"/>
                <w:szCs w:val="20"/>
              </w:rPr>
              <w:t>、很可能相關</w:t>
            </w:r>
            <w:r>
              <w:rPr>
                <w:rFonts w:eastAsia="標楷體"/>
                <w:bCs/>
                <w:sz w:val="20"/>
                <w:szCs w:val="20"/>
              </w:rPr>
              <w:t>(probable/likely)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及可能相關</w:t>
            </w:r>
            <w:r>
              <w:rPr>
                <w:rFonts w:eastAsia="標楷體"/>
                <w:bCs/>
                <w:sz w:val="20"/>
                <w:szCs w:val="20"/>
              </w:rPr>
              <w:t>(possible)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，不太可能相關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及不相關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(unrelated)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:rsidR="00180679" w:rsidRPr="00A04CE1" w:rsidRDefault="003A35BA" w:rsidP="006410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Cs/>
                <w:sz w:val="20"/>
                <w:szCs w:val="20"/>
              </w:rPr>
              <w:t>SAE</w:t>
            </w:r>
            <w:r>
              <w:rPr>
                <w:rFonts w:eastAsia="標楷體" w:hint="eastAsia"/>
                <w:bCs/>
                <w:sz w:val="20"/>
                <w:szCs w:val="20"/>
              </w:rPr>
              <w:t>現況：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A.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表示症狀已解除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(Resolved)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B.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表示仍進行中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(On-going)</w:t>
            </w:r>
          </w:p>
        </w:tc>
      </w:tr>
      <w:tr w:rsidR="003A35BA" w:rsidTr="0064103D">
        <w:trPr>
          <w:trHeight w:val="1088"/>
        </w:trPr>
        <w:tc>
          <w:tcPr>
            <w:tcW w:w="516" w:type="dxa"/>
          </w:tcPr>
          <w:p w:rsidR="003A35BA" w:rsidRDefault="003A35BA" w:rsidP="00A868CE"/>
        </w:tc>
        <w:tc>
          <w:tcPr>
            <w:tcW w:w="1291" w:type="dxa"/>
          </w:tcPr>
          <w:p w:rsidR="003A35BA" w:rsidRDefault="003A35BA" w:rsidP="00A868CE">
            <w:r>
              <w:rPr>
                <w:rFonts w:eastAsia="標楷體" w:hint="eastAsia"/>
                <w:bCs/>
              </w:rPr>
              <w:t>試驗地點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1256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發生日期</w:t>
            </w:r>
          </w:p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dd/mm/yy</w:t>
            </w:r>
          </w:p>
        </w:tc>
        <w:tc>
          <w:tcPr>
            <w:tcW w:w="1256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試驗日期</w:t>
            </w:r>
          </w:p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dd/mm/yy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不良事件名稱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預期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相關</w:t>
            </w:r>
          </w:p>
        </w:tc>
        <w:tc>
          <w:tcPr>
            <w:tcW w:w="909" w:type="dxa"/>
          </w:tcPr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現況／</w:t>
            </w:r>
          </w:p>
          <w:p w:rsidR="003A35BA" w:rsidRDefault="003A35BA" w:rsidP="00A868C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</w:t>
            </w:r>
          </w:p>
        </w:tc>
      </w:tr>
      <w:tr w:rsidR="003A35BA" w:rsidTr="00E02EB0">
        <w:trPr>
          <w:trHeight w:val="564"/>
        </w:trPr>
        <w:tc>
          <w:tcPr>
            <w:tcW w:w="516" w:type="dxa"/>
          </w:tcPr>
          <w:p w:rsidR="003A35BA" w:rsidRDefault="00671760" w:rsidP="00A868CE">
            <w:r>
              <w:rPr>
                <w:rFonts w:hint="eastAsia"/>
              </w:rPr>
              <w:t>1</w:t>
            </w:r>
          </w:p>
        </w:tc>
        <w:tc>
          <w:tcPr>
            <w:tcW w:w="1291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1256" w:type="dxa"/>
          </w:tcPr>
          <w:p w:rsidR="003A35BA" w:rsidRDefault="003A35BA" w:rsidP="00A868CE"/>
        </w:tc>
        <w:tc>
          <w:tcPr>
            <w:tcW w:w="1256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</w:tr>
      <w:tr w:rsidR="003A35BA" w:rsidTr="00E02EB0">
        <w:trPr>
          <w:trHeight w:val="612"/>
        </w:trPr>
        <w:tc>
          <w:tcPr>
            <w:tcW w:w="516" w:type="dxa"/>
          </w:tcPr>
          <w:p w:rsidR="003A35BA" w:rsidRDefault="00671760" w:rsidP="00A868CE">
            <w:r>
              <w:rPr>
                <w:rFonts w:hint="eastAsia"/>
              </w:rPr>
              <w:t>2</w:t>
            </w:r>
          </w:p>
        </w:tc>
        <w:tc>
          <w:tcPr>
            <w:tcW w:w="1291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1256" w:type="dxa"/>
          </w:tcPr>
          <w:p w:rsidR="003A35BA" w:rsidRDefault="003A35BA" w:rsidP="00A868CE"/>
        </w:tc>
        <w:tc>
          <w:tcPr>
            <w:tcW w:w="1256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  <w:tc>
          <w:tcPr>
            <w:tcW w:w="909" w:type="dxa"/>
          </w:tcPr>
          <w:p w:rsidR="003A35BA" w:rsidRDefault="003A35BA" w:rsidP="00A868CE"/>
        </w:tc>
      </w:tr>
    </w:tbl>
    <w:p w:rsidR="00386D77" w:rsidRDefault="00386D77" w:rsidP="0038488A">
      <w:pPr>
        <w:spacing w:line="0" w:lineRule="atLeas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18"/>
        <w:gridCol w:w="1267"/>
        <w:gridCol w:w="1132"/>
        <w:gridCol w:w="3969"/>
        <w:gridCol w:w="1771"/>
        <w:gridCol w:w="1434"/>
      </w:tblGrid>
      <w:tr w:rsidR="00386D77" w:rsidTr="00912CFF">
        <w:trPr>
          <w:cantSplit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</w:tcBorders>
          </w:tcPr>
          <w:p w:rsidR="00386D77" w:rsidRDefault="00386D77" w:rsidP="00386D77">
            <w:pPr>
              <w:numPr>
                <w:ilvl w:val="0"/>
                <w:numId w:val="11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檢體外送</w:t>
            </w:r>
            <w:r w:rsidR="00844691"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保存狀況：</w:t>
            </w:r>
          </w:p>
          <w:p w:rsidR="00386D77" w:rsidRDefault="00386D77" w:rsidP="00912CFF">
            <w:pPr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不適用</w:t>
            </w:r>
          </w:p>
          <w:p w:rsidR="00844691" w:rsidRDefault="00844691" w:rsidP="00912CFF">
            <w:pPr>
              <w:rPr>
                <w:rFonts w:eastAsia="標楷體"/>
                <w:bCs/>
              </w:rPr>
            </w:pPr>
            <w:r w:rsidRPr="00D10FF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本案未開立檢體外送通知書</w:t>
            </w:r>
          </w:p>
          <w:p w:rsidR="00386D77" w:rsidRDefault="00386D77" w:rsidP="00912CFF">
            <w:pPr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初審核准</w:t>
            </w:r>
            <w:r>
              <w:rPr>
                <w:rFonts w:eastAsia="標楷體" w:hint="eastAsia"/>
              </w:rPr>
              <w:t>)</w:t>
            </w:r>
          </w:p>
          <w:p w:rsidR="00386D77" w:rsidRPr="008B3B08" w:rsidRDefault="00386D77" w:rsidP="00912CFF">
            <w:pPr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bCs/>
                <w:color w:val="0000FF"/>
              </w:rPr>
              <w:t xml:space="preserve"> </w:t>
            </w:r>
            <w:r>
              <w:rPr>
                <w:rFonts w:eastAsia="標楷體" w:hint="eastAsia"/>
                <w:bCs/>
                <w:color w:val="0000FF"/>
              </w:rPr>
              <w:t>【</w:t>
            </w:r>
            <w:r w:rsidRPr="001B3A27">
              <w:rPr>
                <w:rFonts w:eastAsia="標楷體" w:hint="eastAsia"/>
                <w:bCs/>
                <w:color w:val="0000FF"/>
              </w:rPr>
              <w:t>請檢附初審核發之檢體</w:t>
            </w:r>
            <w:r>
              <w:rPr>
                <w:rFonts w:eastAsia="標楷體" w:hint="eastAsia"/>
                <w:bCs/>
                <w:color w:val="0000FF"/>
              </w:rPr>
              <w:t>(</w:t>
            </w:r>
            <w:r w:rsidRPr="001B3A27">
              <w:rPr>
                <w:rFonts w:eastAsia="標楷體" w:hint="eastAsia"/>
                <w:bCs/>
                <w:color w:val="0000FF"/>
              </w:rPr>
              <w:t>外送</w:t>
            </w:r>
            <w:r>
              <w:rPr>
                <w:rFonts w:eastAsia="標楷體" w:hint="eastAsia"/>
                <w:bCs/>
                <w:color w:val="0000FF"/>
              </w:rPr>
              <w:t>)</w:t>
            </w:r>
            <w:r w:rsidRPr="001B3A27">
              <w:rPr>
                <w:rFonts w:eastAsia="標楷體" w:hint="eastAsia"/>
                <w:bCs/>
                <w:color w:val="0000FF"/>
              </w:rPr>
              <w:t>通知書</w:t>
            </w:r>
            <w:r>
              <w:rPr>
                <w:rFonts w:eastAsia="標楷體" w:hint="eastAsia"/>
                <w:bCs/>
                <w:color w:val="0000FF"/>
              </w:rPr>
              <w:t>】</w:t>
            </w:r>
          </w:p>
        </w:tc>
      </w:tr>
      <w:tr w:rsidR="00386D77" w:rsidTr="00386D77">
        <w:trPr>
          <w:cantSplit/>
          <w:jc w:val="center"/>
        </w:trPr>
        <w:tc>
          <w:tcPr>
            <w:tcW w:w="18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#</w:t>
            </w:r>
          </w:p>
        </w:tc>
        <w:tc>
          <w:tcPr>
            <w:tcW w:w="336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</w:t>
            </w:r>
          </w:p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縮寫</w:t>
            </w:r>
          </w:p>
        </w:tc>
        <w:tc>
          <w:tcPr>
            <w:tcW w:w="59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病歷號碼</w:t>
            </w:r>
          </w:p>
          <w:p w:rsidR="00844691" w:rsidRDefault="00844691" w:rsidP="00912CFF">
            <w:pPr>
              <w:jc w:val="center"/>
              <w:rPr>
                <w:rFonts w:eastAsia="標楷體"/>
                <w:bCs/>
              </w:rPr>
            </w:pPr>
            <w:r w:rsidRPr="00844691">
              <w:rPr>
                <w:rFonts w:eastAsia="標楷體" w:hint="eastAsia"/>
                <w:bCs/>
                <w:color w:val="FF0000"/>
                <w:sz w:val="20"/>
              </w:rPr>
              <w:t>勿顯示全碼</w:t>
            </w:r>
          </w:p>
        </w:tc>
        <w:tc>
          <w:tcPr>
            <w:tcW w:w="530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1858" w:type="pct"/>
            <w:vAlign w:val="center"/>
          </w:tcPr>
          <w:p w:rsidR="00386D77" w:rsidRDefault="00386D77" w:rsidP="00912CFF">
            <w:pPr>
              <w:ind w:leftChars="-55" w:rightChars="-45" w:right="-108" w:hangingChars="55" w:hanging="13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檢體內容</w:t>
            </w:r>
          </w:p>
          <w:p w:rsidR="00386D77" w:rsidRPr="001B3A27" w:rsidRDefault="00386D77" w:rsidP="00912CFF">
            <w:pPr>
              <w:ind w:leftChars="-55" w:left="-11" w:rightChars="-45" w:right="-108" w:hangingChars="55" w:hanging="121"/>
              <w:jc w:val="center"/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Pr="001B3A27">
              <w:rPr>
                <w:rFonts w:eastAsia="標楷體" w:hint="eastAsia"/>
                <w:color w:val="0000FF"/>
                <w:sz w:val="22"/>
              </w:rPr>
              <w:t>請自行增減</w:t>
            </w:r>
            <w:r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  <w:tc>
          <w:tcPr>
            <w:tcW w:w="829" w:type="pct"/>
            <w:vAlign w:val="center"/>
          </w:tcPr>
          <w:p w:rsidR="00386D77" w:rsidRDefault="00386D77" w:rsidP="00912CFF">
            <w:pPr>
              <w:ind w:rightChars="-45" w:right="-108"/>
              <w:jc w:val="center"/>
              <w:rPr>
                <w:rFonts w:eastAsia="標楷體"/>
                <w:bCs/>
              </w:rPr>
            </w:pPr>
            <w:r w:rsidRPr="008B3B08">
              <w:rPr>
                <w:rFonts w:eastAsia="標楷體" w:hint="eastAsia"/>
                <w:bCs/>
              </w:rPr>
              <w:t>送出</w:t>
            </w:r>
            <w:r w:rsidR="00844691">
              <w:rPr>
                <w:rFonts w:eastAsia="標楷體" w:hint="eastAsia"/>
                <w:bCs/>
              </w:rPr>
              <w:t>/</w:t>
            </w:r>
            <w:r w:rsidRPr="008B3B08">
              <w:rPr>
                <w:rFonts w:eastAsia="標楷體" w:hint="eastAsia"/>
                <w:bCs/>
              </w:rPr>
              <w:t>保存日期</w:t>
            </w:r>
          </w:p>
          <w:p w:rsidR="00386D77" w:rsidRPr="00EA326F" w:rsidRDefault="00386D77" w:rsidP="00912CFF">
            <w:pPr>
              <w:ind w:rightChars="-45" w:right="-108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sz w:val="22"/>
              </w:rPr>
              <w:t>y</w:t>
            </w:r>
            <w:r w:rsidRPr="00EA326F">
              <w:rPr>
                <w:rFonts w:eastAsia="標楷體" w:hint="eastAsia"/>
                <w:sz w:val="22"/>
              </w:rPr>
              <w:t xml:space="preserve"> / m / d</w:t>
            </w:r>
          </w:p>
        </w:tc>
        <w:tc>
          <w:tcPr>
            <w:tcW w:w="671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外送地點</w:t>
            </w:r>
          </w:p>
          <w:p w:rsidR="00386D77" w:rsidRPr="00F27E6E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保存地點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386D77" w:rsidTr="00386D77">
        <w:trPr>
          <w:cantSplit/>
          <w:jc w:val="center"/>
        </w:trPr>
        <w:tc>
          <w:tcPr>
            <w:tcW w:w="18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336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386D77" w:rsidRPr="000C4224" w:rsidRDefault="00386D77" w:rsidP="00912CFF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386D77" w:rsidRPr="000C4224" w:rsidRDefault="00386D77" w:rsidP="00912CFF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386D77" w:rsidRPr="000C4224" w:rsidRDefault="00386D77" w:rsidP="00912CFF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術後檢體，大小︰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/c.c</w:t>
            </w:r>
          </w:p>
          <w:p w:rsidR="00386D77" w:rsidRPr="00F27E6E" w:rsidRDefault="00386D77" w:rsidP="00912CFF">
            <w:pPr>
              <w:spacing w:line="0" w:lineRule="atLeast"/>
              <w:rPr>
                <w:rFonts w:eastAsia="標楷體"/>
                <w:sz w:val="20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386D77" w:rsidRPr="009D0430" w:rsidRDefault="00386D77" w:rsidP="00912CF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</w:tr>
      <w:tr w:rsidR="00386D77" w:rsidTr="00386D77">
        <w:trPr>
          <w:cantSplit/>
          <w:jc w:val="center"/>
        </w:trPr>
        <w:tc>
          <w:tcPr>
            <w:tcW w:w="18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336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386D77" w:rsidRPr="000C4224" w:rsidRDefault="00386D77" w:rsidP="00912CFF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386D77" w:rsidRPr="000C4224" w:rsidRDefault="00386D77" w:rsidP="00912CFF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386D77" w:rsidRPr="000C4224" w:rsidRDefault="00386D77" w:rsidP="00912CFF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術後檢體，大小︰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/c.c</w:t>
            </w:r>
          </w:p>
          <w:p w:rsidR="00386D77" w:rsidRDefault="00386D77" w:rsidP="00912CFF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:rsidR="00386D77" w:rsidRDefault="00386D77" w:rsidP="00912CFF">
            <w:pPr>
              <w:jc w:val="center"/>
              <w:rPr>
                <w:rFonts w:eastAsia="標楷體"/>
                <w:bCs/>
              </w:rPr>
            </w:pPr>
          </w:p>
        </w:tc>
      </w:tr>
      <w:tr w:rsidR="00386D77" w:rsidTr="00CC76EB">
        <w:trPr>
          <w:cantSplit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  <w:bottom w:val="thickThinMediumGap" w:sz="12" w:space="0" w:color="auto"/>
            </w:tcBorders>
          </w:tcPr>
          <w:p w:rsidR="00386D77" w:rsidRDefault="00386D77" w:rsidP="00386D77">
            <w:pPr>
              <w:numPr>
                <w:ilvl w:val="0"/>
                <w:numId w:val="9"/>
              </w:num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本試驗案是否設置資料安全委員會（</w:t>
            </w:r>
            <w:r>
              <w:rPr>
                <w:rFonts w:eastAsia="標楷體"/>
                <w:bCs/>
              </w:rPr>
              <w:t>DSMB,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Data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afety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/>
                <w:bCs/>
              </w:rPr>
              <w:t>onitoring Board</w:t>
            </w:r>
            <w:r>
              <w:rPr>
                <w:rFonts w:eastAsia="標楷體"/>
                <w:bCs/>
              </w:rPr>
              <w:t>）</w:t>
            </w:r>
          </w:p>
          <w:p w:rsidR="00386D77" w:rsidRDefault="00386D77" w:rsidP="00386D77">
            <w:pPr>
              <w:numPr>
                <w:ilvl w:val="0"/>
                <w:numId w:val="7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是：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）每隔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（□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月／□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審查一次</w:t>
            </w:r>
          </w:p>
          <w:p w:rsidR="00386D77" w:rsidRDefault="00386D77" w:rsidP="00912CFF">
            <w:pPr>
              <w:ind w:firstLineChars="849" w:firstLine="203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）是否與計畫書符合？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完全符合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部分符合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不符合</w:t>
            </w:r>
          </w:p>
          <w:p w:rsidR="00386D77" w:rsidRDefault="00386D77" w:rsidP="00912CFF">
            <w:pPr>
              <w:ind w:firstLineChars="849" w:firstLine="203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）</w:t>
            </w:r>
            <w:r>
              <w:rPr>
                <w:rFonts w:eastAsia="標楷體"/>
                <w:bCs/>
              </w:rPr>
              <w:t>在本期中報告期間內，</w:t>
            </w:r>
            <w:r>
              <w:rPr>
                <w:rFonts w:eastAsia="標楷體"/>
                <w:bCs/>
              </w:rPr>
              <w:t>DSMB</w:t>
            </w:r>
            <w:r>
              <w:rPr>
                <w:rFonts w:eastAsia="標楷體"/>
                <w:bCs/>
              </w:rPr>
              <w:t>是否審查本試驗案資料？</w:t>
            </w:r>
          </w:p>
          <w:p w:rsidR="00386D77" w:rsidRDefault="00386D77" w:rsidP="00386D77">
            <w:pPr>
              <w:numPr>
                <w:ilvl w:val="1"/>
                <w:numId w:val="8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是，請檢送審查報告</w:t>
            </w:r>
          </w:p>
          <w:p w:rsidR="0038488A" w:rsidRDefault="00386D77" w:rsidP="0038488A">
            <w:pPr>
              <w:numPr>
                <w:ilvl w:val="1"/>
                <w:numId w:val="8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否，下次審查時間（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日</w:t>
            </w:r>
            <w:r>
              <w:rPr>
                <w:rFonts w:eastAsia="標楷體"/>
                <w:bCs/>
              </w:rPr>
              <w:t>）</w:t>
            </w:r>
          </w:p>
          <w:p w:rsidR="00386D77" w:rsidRDefault="00386D77" w:rsidP="0038488A">
            <w:pPr>
              <w:numPr>
                <w:ilvl w:val="1"/>
                <w:numId w:val="8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其他，請說明：</w:t>
            </w:r>
          </w:p>
        </w:tc>
      </w:tr>
      <w:tr w:rsidR="00CC76EB" w:rsidTr="00CC76EB">
        <w:trPr>
          <w:cantSplit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  <w:bottom w:val="thickThinMediumGap" w:sz="12" w:space="0" w:color="auto"/>
            </w:tcBorders>
          </w:tcPr>
          <w:p w:rsidR="00CC76EB" w:rsidRPr="00D7690D" w:rsidRDefault="00CC76EB" w:rsidP="00CC76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主持人聲明</w:t>
            </w:r>
          </w:p>
          <w:p w:rsidR="00CC76EB" w:rsidRDefault="00CC76EB" w:rsidP="006C2CB4">
            <w:pPr>
              <w:rPr>
                <w:rFonts w:eastAsia="標楷體"/>
                <w:bCs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主持人取得同意書過程中，均給研究對象足夠考慮時間並充分告知詳情，再取得有效同意；並妥善保管至少至試驗結束後至少三年，供本委員會及主管機關隨時調閱。</w:t>
            </w:r>
          </w:p>
        </w:tc>
      </w:tr>
      <w:tr w:rsidR="00CC76EB" w:rsidTr="0035657C">
        <w:trPr>
          <w:cantSplit/>
          <w:trHeight w:val="985"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</w:tcBorders>
          </w:tcPr>
          <w:p w:rsidR="00CC76EB" w:rsidRPr="00D7690D" w:rsidRDefault="00CC76EB" w:rsidP="00CC76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計劃主持人簽名：                          日期：</w:t>
            </w:r>
          </w:p>
        </w:tc>
      </w:tr>
    </w:tbl>
    <w:p w:rsidR="00386D77" w:rsidRDefault="00386D77" w:rsidP="00180679"/>
    <w:p w:rsidR="00CC76EB" w:rsidRPr="00180679" w:rsidRDefault="00CC76EB"/>
    <w:sectPr w:rsidR="00CC76EB" w:rsidRPr="00180679" w:rsidSect="00002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7E" w:rsidRDefault="0069187E" w:rsidP="000029CB">
      <w:r>
        <w:separator/>
      </w:r>
    </w:p>
  </w:endnote>
  <w:endnote w:type="continuationSeparator" w:id="0">
    <w:p w:rsidR="0069187E" w:rsidRDefault="0069187E" w:rsidP="000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C6" w:rsidRDefault="00A935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206520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:rsidR="00304668" w:rsidRDefault="00304668" w:rsidP="00A935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C6" w:rsidRPr="00A935C6">
          <w:rPr>
            <w:noProof/>
            <w:lang w:val="zh-TW" w:eastAsia="zh-TW"/>
          </w:rPr>
          <w:t>1</w:t>
        </w:r>
        <w:r>
          <w:fldChar w:fldCharType="end"/>
        </w:r>
        <w:r w:rsidR="000A102A">
          <w:rPr>
            <w:rFonts w:hint="eastAsia"/>
            <w:lang w:eastAsia="zh-TW"/>
          </w:rPr>
          <w:t xml:space="preserve">                          </w:t>
        </w:r>
        <w:r w:rsidR="000A102A" w:rsidRPr="000A102A">
          <w:rPr>
            <w:rFonts w:ascii="Times New Roman" w:eastAsia="標楷體" w:hAnsi="Times New Roman"/>
            <w:lang w:eastAsia="zh-TW"/>
          </w:rPr>
          <w:t xml:space="preserve"> </w:t>
        </w:r>
        <w:r w:rsidR="00A935C6" w:rsidRPr="00A935C6">
          <w:rPr>
            <w:rFonts w:ascii="Times New Roman" w:eastAsia="標楷體" w:hAnsi="Times New Roman"/>
            <w:color w:val="808080"/>
          </w:rPr>
          <w:t xml:space="preserve"> </w:t>
        </w:r>
        <w:r w:rsidR="00A935C6" w:rsidRPr="00D821BC">
          <w:rPr>
            <w:rFonts w:ascii="Times New Roman" w:eastAsia="標楷體" w:hAnsi="Times New Roman"/>
            <w:color w:val="808080"/>
          </w:rPr>
          <w:t>F-IRB-</w:t>
        </w:r>
        <w:r w:rsidR="00A935C6" w:rsidRPr="00D821BC">
          <w:rPr>
            <w:rFonts w:ascii="Times New Roman" w:eastAsia="標楷體" w:hAnsi="Times New Roman"/>
            <w:color w:val="808080"/>
            <w:lang w:eastAsia="zh-TW"/>
          </w:rPr>
          <w:t>0</w:t>
        </w:r>
        <w:r w:rsidR="00A935C6" w:rsidRPr="00D821BC">
          <w:rPr>
            <w:rFonts w:ascii="Times New Roman" w:eastAsia="標楷體" w:hAnsi="Times New Roman"/>
            <w:color w:val="808080"/>
          </w:rPr>
          <w:t>06</w:t>
        </w:r>
        <w:r w:rsidR="00A935C6">
          <w:rPr>
            <w:rFonts w:ascii="Times New Roman" w:eastAsia="標楷體" w:hAnsi="Times New Roman" w:hint="eastAsia"/>
            <w:color w:val="808080"/>
            <w:lang w:eastAsia="zh-TW"/>
          </w:rPr>
          <w:t>8</w:t>
        </w:r>
        <w:r w:rsidR="00A935C6">
          <w:rPr>
            <w:rFonts w:ascii="Times New Roman" w:eastAsia="標楷體" w:hAnsi="Times New Roman"/>
            <w:color w:val="808080"/>
          </w:rPr>
          <w:t>,20</w:t>
        </w:r>
        <w:r w:rsidR="00A935C6">
          <w:rPr>
            <w:rFonts w:ascii="Times New Roman" w:eastAsia="標楷體" w:hAnsi="Times New Roman" w:hint="eastAsia"/>
            <w:color w:val="808080"/>
            <w:lang w:eastAsia="zh-TW"/>
          </w:rPr>
          <w:t>23</w:t>
        </w:r>
        <w:r w:rsidR="00A935C6" w:rsidRPr="00D821BC">
          <w:rPr>
            <w:rFonts w:ascii="Times New Roman" w:eastAsia="標楷體" w:hAnsi="Times New Roman"/>
            <w:color w:val="808080"/>
          </w:rPr>
          <w:t>/0</w:t>
        </w:r>
        <w:r w:rsidR="00A935C6">
          <w:rPr>
            <w:rFonts w:ascii="Times New Roman" w:eastAsia="標楷體" w:hAnsi="Times New Roman" w:hint="eastAsia"/>
            <w:color w:val="808080"/>
            <w:lang w:eastAsia="zh-TW"/>
          </w:rPr>
          <w:t>2</w:t>
        </w:r>
        <w:r w:rsidR="00A935C6">
          <w:rPr>
            <w:rFonts w:ascii="Times New Roman" w:eastAsia="標楷體" w:hAnsi="Times New Roman"/>
            <w:color w:val="808080"/>
          </w:rPr>
          <w:t>/</w:t>
        </w:r>
        <w:r w:rsidR="00A935C6">
          <w:rPr>
            <w:rFonts w:ascii="Times New Roman" w:eastAsia="標楷體" w:hAnsi="Times New Roman" w:hint="eastAsia"/>
            <w:color w:val="808080"/>
            <w:lang w:eastAsia="zh-TW"/>
          </w:rPr>
          <w:t>15</w:t>
        </w:r>
      </w:p>
      <w:bookmarkStart w:id="0" w:name="_GoBack" w:displacedByCustomXml="next"/>
      <w:bookmarkEnd w:id="0" w:displacedByCustomXml="next"/>
    </w:sdtContent>
  </w:sdt>
  <w:p w:rsidR="00197F7A" w:rsidRPr="00CF5488" w:rsidRDefault="00197F7A" w:rsidP="000029CB">
    <w:pPr>
      <w:pStyle w:val="a5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C6" w:rsidRDefault="00A93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7E" w:rsidRDefault="0069187E" w:rsidP="000029CB">
      <w:r>
        <w:separator/>
      </w:r>
    </w:p>
  </w:footnote>
  <w:footnote w:type="continuationSeparator" w:id="0">
    <w:p w:rsidR="0069187E" w:rsidRDefault="0069187E" w:rsidP="0000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C6" w:rsidRDefault="00A935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C6" w:rsidRDefault="00A935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C6" w:rsidRDefault="00A935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EB"/>
    <w:multiLevelType w:val="hybridMultilevel"/>
    <w:tmpl w:val="63B8F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85664"/>
    <w:multiLevelType w:val="hybridMultilevel"/>
    <w:tmpl w:val="51688884"/>
    <w:lvl w:ilvl="0" w:tplc="52D6680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A93E9F"/>
    <w:multiLevelType w:val="hybridMultilevel"/>
    <w:tmpl w:val="27EA81CE"/>
    <w:lvl w:ilvl="0" w:tplc="52D6680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212FED"/>
    <w:multiLevelType w:val="hybridMultilevel"/>
    <w:tmpl w:val="8AA67C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950D50"/>
    <w:multiLevelType w:val="hybridMultilevel"/>
    <w:tmpl w:val="D55A9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CB0972"/>
    <w:multiLevelType w:val="hybridMultilevel"/>
    <w:tmpl w:val="80A84E76"/>
    <w:lvl w:ilvl="0" w:tplc="744CFE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773354"/>
    <w:multiLevelType w:val="hybridMultilevel"/>
    <w:tmpl w:val="ADEA7236"/>
    <w:lvl w:ilvl="0" w:tplc="07B617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1515F7"/>
    <w:multiLevelType w:val="hybridMultilevel"/>
    <w:tmpl w:val="B3148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64444B"/>
    <w:multiLevelType w:val="hybridMultilevel"/>
    <w:tmpl w:val="5352E4F0"/>
    <w:lvl w:ilvl="0" w:tplc="6DAC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DC"/>
    <w:rsid w:val="000029CB"/>
    <w:rsid w:val="0004730C"/>
    <w:rsid w:val="00073411"/>
    <w:rsid w:val="000874DA"/>
    <w:rsid w:val="000A102A"/>
    <w:rsid w:val="000C76A0"/>
    <w:rsid w:val="000F1F76"/>
    <w:rsid w:val="00105E63"/>
    <w:rsid w:val="001373C3"/>
    <w:rsid w:val="001767FB"/>
    <w:rsid w:val="00180679"/>
    <w:rsid w:val="00197F7A"/>
    <w:rsid w:val="001B7E27"/>
    <w:rsid w:val="001C77BB"/>
    <w:rsid w:val="001C7A87"/>
    <w:rsid w:val="001D2616"/>
    <w:rsid w:val="002932DF"/>
    <w:rsid w:val="002B41C7"/>
    <w:rsid w:val="00304668"/>
    <w:rsid w:val="00335D18"/>
    <w:rsid w:val="0034298E"/>
    <w:rsid w:val="0035657C"/>
    <w:rsid w:val="0038488A"/>
    <w:rsid w:val="00386D77"/>
    <w:rsid w:val="003A35BA"/>
    <w:rsid w:val="003D0E57"/>
    <w:rsid w:val="0040527D"/>
    <w:rsid w:val="00421078"/>
    <w:rsid w:val="0043721F"/>
    <w:rsid w:val="00457B8B"/>
    <w:rsid w:val="00463B27"/>
    <w:rsid w:val="00524E1A"/>
    <w:rsid w:val="0054034F"/>
    <w:rsid w:val="0054289D"/>
    <w:rsid w:val="00571408"/>
    <w:rsid w:val="00574880"/>
    <w:rsid w:val="005B5E3E"/>
    <w:rsid w:val="005C3377"/>
    <w:rsid w:val="005C5667"/>
    <w:rsid w:val="00611CC3"/>
    <w:rsid w:val="0064103D"/>
    <w:rsid w:val="00671760"/>
    <w:rsid w:val="0069187E"/>
    <w:rsid w:val="006B0330"/>
    <w:rsid w:val="006C2CB4"/>
    <w:rsid w:val="006C66A3"/>
    <w:rsid w:val="006E1FF2"/>
    <w:rsid w:val="00740B79"/>
    <w:rsid w:val="007D5D70"/>
    <w:rsid w:val="00844691"/>
    <w:rsid w:val="00881D3E"/>
    <w:rsid w:val="008854CC"/>
    <w:rsid w:val="00887BB9"/>
    <w:rsid w:val="0089607F"/>
    <w:rsid w:val="008E16BB"/>
    <w:rsid w:val="008E1B0D"/>
    <w:rsid w:val="008F268E"/>
    <w:rsid w:val="008F3D9B"/>
    <w:rsid w:val="00912CFF"/>
    <w:rsid w:val="009312A7"/>
    <w:rsid w:val="00964779"/>
    <w:rsid w:val="009C4E9A"/>
    <w:rsid w:val="009E44AB"/>
    <w:rsid w:val="009E7C6D"/>
    <w:rsid w:val="00A04CE1"/>
    <w:rsid w:val="00A24806"/>
    <w:rsid w:val="00A868CE"/>
    <w:rsid w:val="00A935C6"/>
    <w:rsid w:val="00AC298D"/>
    <w:rsid w:val="00AD0742"/>
    <w:rsid w:val="00AE6715"/>
    <w:rsid w:val="00B0414A"/>
    <w:rsid w:val="00B11503"/>
    <w:rsid w:val="00B31638"/>
    <w:rsid w:val="00B330E2"/>
    <w:rsid w:val="00B554EC"/>
    <w:rsid w:val="00B77E3A"/>
    <w:rsid w:val="00BA4746"/>
    <w:rsid w:val="00BD6257"/>
    <w:rsid w:val="00C14B15"/>
    <w:rsid w:val="00C27215"/>
    <w:rsid w:val="00C3099D"/>
    <w:rsid w:val="00CC76EB"/>
    <w:rsid w:val="00CF5488"/>
    <w:rsid w:val="00D733AD"/>
    <w:rsid w:val="00D7690D"/>
    <w:rsid w:val="00E008DC"/>
    <w:rsid w:val="00E02EB0"/>
    <w:rsid w:val="00E063AE"/>
    <w:rsid w:val="00E21115"/>
    <w:rsid w:val="00E87420"/>
    <w:rsid w:val="00ED6990"/>
    <w:rsid w:val="00EE23DC"/>
    <w:rsid w:val="00F15B29"/>
    <w:rsid w:val="00F27355"/>
    <w:rsid w:val="00F82B5C"/>
    <w:rsid w:val="00F950B2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290F88"/>
  <w15:docId w15:val="{002A381B-DEC7-49E3-B398-29C3140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9C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029CB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AC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徐翠文</cp:lastModifiedBy>
  <cp:revision>13</cp:revision>
  <cp:lastPrinted>2015-07-30T04:22:00Z</cp:lastPrinted>
  <dcterms:created xsi:type="dcterms:W3CDTF">2022-03-18T03:35:00Z</dcterms:created>
  <dcterms:modified xsi:type="dcterms:W3CDTF">2023-04-25T09:56:00Z</dcterms:modified>
</cp:coreProperties>
</file>